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FE14" w14:textId="77777777" w:rsidR="00DC596A" w:rsidRPr="00DC596A" w:rsidRDefault="00DC596A" w:rsidP="00DC596A">
      <w:pPr>
        <w:jc w:val="center"/>
        <w:rPr>
          <w:b/>
        </w:rPr>
      </w:pPr>
      <w:r w:rsidRPr="00DC596A">
        <w:rPr>
          <w:b/>
        </w:rPr>
        <w:t>Arctic Animal Tagging Network Planning Meeting</w:t>
      </w:r>
    </w:p>
    <w:p w14:paraId="60021570" w14:textId="77777777" w:rsidR="00DC596A" w:rsidRDefault="00DC596A" w:rsidP="00DC596A">
      <w:pPr>
        <w:jc w:val="center"/>
      </w:pPr>
      <w:r>
        <w:t>Facilitated by Alaska Ocean Observing System (AOOS)</w:t>
      </w:r>
    </w:p>
    <w:p w14:paraId="4AFD512A" w14:textId="77777777" w:rsidR="00DC596A" w:rsidRDefault="00DC596A" w:rsidP="00DC596A">
      <w:pPr>
        <w:jc w:val="center"/>
      </w:pPr>
      <w:r>
        <w:t>1007 W. Third Ave., Suite 100</w:t>
      </w:r>
    </w:p>
    <w:p w14:paraId="731F8C2D" w14:textId="77777777" w:rsidR="00DC596A" w:rsidRDefault="00DC596A" w:rsidP="00DC596A">
      <w:pPr>
        <w:jc w:val="center"/>
      </w:pPr>
      <w:r>
        <w:t>Monday, March 25, 2013</w:t>
      </w:r>
    </w:p>
    <w:p w14:paraId="1C5184F9" w14:textId="77777777" w:rsidR="00DC596A" w:rsidRDefault="00DC596A" w:rsidP="00DC596A">
      <w:pPr>
        <w:jc w:val="center"/>
      </w:pPr>
      <w:r>
        <w:t>9 am – 4 pm</w:t>
      </w:r>
    </w:p>
    <w:p w14:paraId="7E670A36" w14:textId="77777777" w:rsidR="00DC596A" w:rsidRDefault="00DC596A" w:rsidP="00DC596A">
      <w:pPr>
        <w:jc w:val="center"/>
      </w:pPr>
      <w:r>
        <w:t>Teleconference #: 1-866-779-5968; pin is 1694</w:t>
      </w:r>
    </w:p>
    <w:p w14:paraId="51FFBDF1" w14:textId="77777777" w:rsidR="00830E07" w:rsidRDefault="00830E07" w:rsidP="00830E0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4"/>
          <w:szCs w:val="24"/>
        </w:rPr>
      </w:pPr>
      <w:r w:rsidRPr="00830E07">
        <w:rPr>
          <w:rFonts w:asciiTheme="minorHAnsi" w:hAnsiTheme="minorHAnsi"/>
          <w:sz w:val="24"/>
          <w:szCs w:val="24"/>
        </w:rPr>
        <w:t>Webinar information:</w:t>
      </w:r>
    </w:p>
    <w:p w14:paraId="5B2697FF" w14:textId="77777777" w:rsidR="00830E07" w:rsidRDefault="00830E07" w:rsidP="00830E07">
      <w:pPr>
        <w:pStyle w:val="NormalWeb"/>
        <w:spacing w:before="0" w:beforeAutospacing="0" w:after="0" w:afterAutospacing="0"/>
        <w:ind w:left="4320"/>
        <w:rPr>
          <w:rFonts w:asciiTheme="minorHAnsi" w:hAnsiTheme="minorHAnsi"/>
          <w:color w:val="222222"/>
          <w:sz w:val="24"/>
          <w:szCs w:val="24"/>
        </w:rPr>
      </w:pPr>
      <w:r w:rsidRPr="00830E07">
        <w:rPr>
          <w:rFonts w:asciiTheme="minorHAnsi" w:hAnsiTheme="minorHAnsi"/>
          <w:sz w:val="24"/>
          <w:szCs w:val="24"/>
        </w:rPr>
        <w:t>Topic: Arctic ATN</w:t>
      </w:r>
    </w:p>
    <w:p w14:paraId="72A1FC7B" w14:textId="77777777" w:rsidR="00830E07" w:rsidRDefault="00830E07" w:rsidP="00830E07">
      <w:pPr>
        <w:pStyle w:val="NormalWeb"/>
        <w:spacing w:before="0" w:beforeAutospacing="0" w:after="0" w:afterAutospacing="0"/>
        <w:ind w:left="4320"/>
        <w:rPr>
          <w:rFonts w:asciiTheme="minorHAnsi" w:hAnsiTheme="minorHAnsi"/>
          <w:color w:val="222222"/>
          <w:sz w:val="24"/>
          <w:szCs w:val="24"/>
        </w:rPr>
      </w:pPr>
      <w:r w:rsidRPr="00830E07">
        <w:rPr>
          <w:rFonts w:asciiTheme="minorHAnsi" w:hAnsiTheme="minorHAnsi"/>
          <w:color w:val="222222"/>
          <w:sz w:val="24"/>
          <w:szCs w:val="24"/>
        </w:rPr>
        <w:t>Meeting Number: 624 693 858;</w:t>
      </w:r>
    </w:p>
    <w:p w14:paraId="4B5FFBA3" w14:textId="77777777" w:rsidR="00045CD1" w:rsidRDefault="00830E07" w:rsidP="00830E07">
      <w:pPr>
        <w:pStyle w:val="NormalWeb"/>
        <w:spacing w:before="0" w:beforeAutospacing="0" w:after="0" w:afterAutospacing="0"/>
        <w:ind w:left="4320"/>
        <w:rPr>
          <w:rFonts w:asciiTheme="minorHAnsi" w:hAnsiTheme="minorHAnsi"/>
          <w:color w:val="222222"/>
          <w:sz w:val="24"/>
          <w:szCs w:val="24"/>
        </w:rPr>
      </w:pPr>
      <w:r w:rsidRPr="00830E07">
        <w:rPr>
          <w:rFonts w:asciiTheme="minorHAnsi" w:hAnsiTheme="minorHAnsi"/>
          <w:color w:val="222222"/>
          <w:sz w:val="24"/>
          <w:szCs w:val="24"/>
        </w:rPr>
        <w:t xml:space="preserve">Meeting Password: </w:t>
      </w:r>
      <w:proofErr w:type="spellStart"/>
      <w:r w:rsidRPr="00830E07">
        <w:rPr>
          <w:rFonts w:asciiTheme="minorHAnsi" w:hAnsiTheme="minorHAnsi"/>
          <w:color w:val="222222"/>
          <w:sz w:val="24"/>
          <w:szCs w:val="24"/>
        </w:rPr>
        <w:t>arcticturn</w:t>
      </w:r>
      <w:proofErr w:type="spellEnd"/>
      <w:r w:rsidRPr="00830E07">
        <w:rPr>
          <w:rFonts w:asciiTheme="minorHAnsi" w:hAnsiTheme="minorHAnsi"/>
          <w:color w:val="222222"/>
          <w:sz w:val="24"/>
          <w:szCs w:val="24"/>
        </w:rPr>
        <w:t> </w:t>
      </w:r>
    </w:p>
    <w:p w14:paraId="3C4566EB" w14:textId="77777777" w:rsidR="00DC596A" w:rsidRPr="00830E07" w:rsidRDefault="00045CD1" w:rsidP="00830E07">
      <w:pPr>
        <w:pStyle w:val="NormalWeb"/>
        <w:spacing w:before="0" w:beforeAutospacing="0" w:after="0" w:afterAutospacing="0"/>
        <w:ind w:left="43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(</w:t>
      </w:r>
      <w:proofErr w:type="gramStart"/>
      <w:r>
        <w:rPr>
          <w:rFonts w:asciiTheme="minorHAnsi" w:hAnsiTheme="minorHAnsi"/>
          <w:color w:val="222222"/>
          <w:sz w:val="24"/>
          <w:szCs w:val="24"/>
        </w:rPr>
        <w:t>details</w:t>
      </w:r>
      <w:proofErr w:type="gramEnd"/>
      <w:r>
        <w:rPr>
          <w:rFonts w:asciiTheme="minorHAnsi" w:hAnsiTheme="minorHAnsi"/>
          <w:color w:val="222222"/>
          <w:sz w:val="24"/>
          <w:szCs w:val="24"/>
        </w:rPr>
        <w:t xml:space="preserve"> and links at end of agenda)</w:t>
      </w:r>
      <w:r w:rsidR="00830E07" w:rsidRPr="00830E07">
        <w:rPr>
          <w:rFonts w:asciiTheme="minorHAnsi" w:hAnsiTheme="minorHAnsi"/>
          <w:color w:val="222222"/>
          <w:sz w:val="24"/>
          <w:szCs w:val="24"/>
        </w:rPr>
        <w:br/>
      </w:r>
    </w:p>
    <w:p w14:paraId="4D8A22E2" w14:textId="77777777" w:rsidR="00DC596A" w:rsidRDefault="00DC596A"/>
    <w:p w14:paraId="476905F4" w14:textId="77777777" w:rsidR="00DC596A" w:rsidRDefault="00DC596A"/>
    <w:p w14:paraId="231630EB" w14:textId="77777777" w:rsidR="00DC596A" w:rsidRDefault="00DC596A"/>
    <w:p w14:paraId="255F6198" w14:textId="77777777" w:rsidR="00DC596A" w:rsidRDefault="00DC596A">
      <w:r>
        <w:t xml:space="preserve">8:30 – 9 </w:t>
      </w:r>
      <w:proofErr w:type="gramStart"/>
      <w:r>
        <w:t>am  Coffee</w:t>
      </w:r>
      <w:proofErr w:type="gramEnd"/>
      <w:r>
        <w:t>, fruit &amp; yogurt and pastries</w:t>
      </w:r>
    </w:p>
    <w:p w14:paraId="572FBCDD" w14:textId="77777777" w:rsidR="00DC596A" w:rsidRDefault="00DC596A"/>
    <w:p w14:paraId="5D6D5069" w14:textId="77777777" w:rsidR="00DC596A" w:rsidRDefault="00DC596A">
      <w:r>
        <w:t xml:space="preserve">9 – 9:15 Welcome, introductions (Molly </w:t>
      </w:r>
      <w:proofErr w:type="spellStart"/>
      <w:r>
        <w:t>McCammon</w:t>
      </w:r>
      <w:proofErr w:type="spellEnd"/>
      <w:r>
        <w:t>, AOOS Director)</w:t>
      </w:r>
    </w:p>
    <w:p w14:paraId="45B2BC16" w14:textId="77777777" w:rsidR="00EE75F0" w:rsidRDefault="00EE75F0"/>
    <w:p w14:paraId="74E68011" w14:textId="77777777" w:rsidR="00EE75F0" w:rsidRDefault="00DC596A" w:rsidP="00EE75F0">
      <w:r>
        <w:t>9:15:  Potential of Arctic ATN</w:t>
      </w:r>
      <w:r w:rsidR="00FF2558">
        <w:t xml:space="preserve"> (Molly </w:t>
      </w:r>
      <w:proofErr w:type="spellStart"/>
      <w:r w:rsidR="00FF2558">
        <w:t>McCammon</w:t>
      </w:r>
      <w:proofErr w:type="spellEnd"/>
      <w:r w:rsidR="00FF2558">
        <w:t>, AOOS Director)</w:t>
      </w:r>
    </w:p>
    <w:p w14:paraId="49CBF17B" w14:textId="77777777" w:rsidR="00BD1D5B" w:rsidRDefault="00BD1D5B" w:rsidP="00EE75F0"/>
    <w:p w14:paraId="2FFBC557" w14:textId="77777777" w:rsidR="00DC596A" w:rsidRDefault="00DC596A" w:rsidP="00EE75F0">
      <w:r>
        <w:t>Goals of meeting</w:t>
      </w:r>
    </w:p>
    <w:p w14:paraId="68CE6349" w14:textId="77777777" w:rsidR="00BD1D5B" w:rsidRDefault="00BD1D5B" w:rsidP="00EE75F0">
      <w:r>
        <w:tab/>
      </w:r>
      <w:r>
        <w:tab/>
      </w:r>
      <w:proofErr w:type="gramStart"/>
      <w:r>
        <w:t>Phase</w:t>
      </w:r>
      <w:proofErr w:type="gramEnd"/>
      <w:r>
        <w:t xml:space="preserve"> I: Explore interest in developing network of Arctic researchers </w:t>
      </w:r>
      <w:r>
        <w:tab/>
      </w:r>
      <w:r>
        <w:tab/>
        <w:t>using animal telemetry</w:t>
      </w:r>
    </w:p>
    <w:p w14:paraId="50C3C8B3" w14:textId="77777777" w:rsidR="00BD1D5B" w:rsidRDefault="00BD1D5B" w:rsidP="00EE75F0">
      <w:r>
        <w:tab/>
      </w:r>
      <w:r>
        <w:tab/>
      </w:r>
      <w:r w:rsidR="0074547F">
        <w:t>Describe</w:t>
      </w:r>
      <w:r>
        <w:t xml:space="preserve"> data sharing r</w:t>
      </w:r>
      <w:r w:rsidR="0074547F">
        <w:t>epositories/platforms that support</w:t>
      </w:r>
      <w:r>
        <w:t xml:space="preserve"> needs of </w:t>
      </w:r>
      <w:r w:rsidR="0074547F">
        <w:tab/>
      </w:r>
      <w:r w:rsidR="0074547F">
        <w:tab/>
        <w:t xml:space="preserve">research </w:t>
      </w:r>
      <w:r>
        <w:t>community and meets federal data sharing requirements</w:t>
      </w:r>
    </w:p>
    <w:p w14:paraId="01F76B6D" w14:textId="77777777" w:rsidR="00BD1D5B" w:rsidRDefault="00BD1D5B" w:rsidP="00EE75F0">
      <w:r>
        <w:tab/>
      </w:r>
      <w:r>
        <w:tab/>
        <w:t>Phase II: Identify potential</w:t>
      </w:r>
      <w:r w:rsidR="0074547F">
        <w:t xml:space="preserve"> integrated/synthesized project, </w:t>
      </w:r>
      <w:r w:rsidR="0074547F">
        <w:tab/>
        <w:t xml:space="preserve">participants &amp; funding </w:t>
      </w:r>
      <w:r>
        <w:t>mechanisms</w:t>
      </w:r>
    </w:p>
    <w:p w14:paraId="0BE0D366" w14:textId="77777777" w:rsidR="00BD1D5B" w:rsidRDefault="00DC596A" w:rsidP="00EE75F0">
      <w:r>
        <w:tab/>
      </w:r>
    </w:p>
    <w:p w14:paraId="4B1A9645" w14:textId="77777777" w:rsidR="00DC596A" w:rsidRDefault="00DC596A" w:rsidP="00EE75F0">
      <w:r>
        <w:t>Expected outcomes</w:t>
      </w:r>
    </w:p>
    <w:p w14:paraId="5603B7F6" w14:textId="77777777" w:rsidR="00BD1D5B" w:rsidRDefault="0074547F" w:rsidP="00EE75F0">
      <w:r>
        <w:tab/>
      </w:r>
      <w:r>
        <w:tab/>
        <w:t xml:space="preserve">Next </w:t>
      </w:r>
      <w:proofErr w:type="gramStart"/>
      <w:r>
        <w:t>steps</w:t>
      </w:r>
      <w:proofErr w:type="gramEnd"/>
      <w:r>
        <w:t xml:space="preserve"> in developing P</w:t>
      </w:r>
      <w:r w:rsidR="00BD1D5B">
        <w:t>hase I and Phase II.</w:t>
      </w:r>
    </w:p>
    <w:p w14:paraId="67B5404A" w14:textId="77777777" w:rsidR="00DC596A" w:rsidRDefault="00DC596A" w:rsidP="00EE75F0"/>
    <w:p w14:paraId="2F70549D" w14:textId="77777777" w:rsidR="00DC596A" w:rsidRDefault="00045CD1" w:rsidP="00EE75F0">
      <w:r>
        <w:t>9:30</w:t>
      </w:r>
      <w:r w:rsidR="00DC596A">
        <w:t xml:space="preserve"> </w:t>
      </w:r>
    </w:p>
    <w:p w14:paraId="036ADCF0" w14:textId="77777777" w:rsidR="00DC596A" w:rsidRDefault="00DC596A" w:rsidP="00EE75F0">
      <w:r>
        <w:tab/>
        <w:t>Agency management interests</w:t>
      </w:r>
    </w:p>
    <w:p w14:paraId="35AA84C2" w14:textId="77777777" w:rsidR="00DC596A" w:rsidRDefault="00DC596A" w:rsidP="00EE75F0">
      <w:r>
        <w:tab/>
      </w:r>
      <w:r>
        <w:tab/>
        <w:t>BOEM</w:t>
      </w:r>
    </w:p>
    <w:p w14:paraId="69B3C856" w14:textId="77777777" w:rsidR="00DC596A" w:rsidRDefault="00DC596A" w:rsidP="00EE75F0">
      <w:r>
        <w:tab/>
      </w:r>
      <w:r>
        <w:tab/>
        <w:t>USFWS</w:t>
      </w:r>
    </w:p>
    <w:p w14:paraId="31197E7C" w14:textId="77777777" w:rsidR="00DC596A" w:rsidRDefault="00FF2558" w:rsidP="00EE75F0">
      <w:r>
        <w:tab/>
      </w:r>
      <w:r>
        <w:tab/>
        <w:t>ONR</w:t>
      </w:r>
    </w:p>
    <w:p w14:paraId="3A161C76" w14:textId="77777777" w:rsidR="00DC596A" w:rsidRDefault="00DC596A" w:rsidP="00EE75F0">
      <w:r>
        <w:tab/>
        <w:t>Oil &amp; gas industry interests</w:t>
      </w:r>
    </w:p>
    <w:p w14:paraId="7D4EA44B" w14:textId="77777777" w:rsidR="00BD1D5B" w:rsidRDefault="00BD1D5B" w:rsidP="00BD1D5B"/>
    <w:p w14:paraId="4D01D1BF" w14:textId="77777777" w:rsidR="00EE75F0" w:rsidRDefault="00BD1D5B" w:rsidP="00BD1D5B">
      <w:r>
        <w:t>10:00 Lessons from existing program (TOPP)</w:t>
      </w:r>
      <w:r w:rsidR="00EE75F0">
        <w:t xml:space="preserve"> (Dan</w:t>
      </w:r>
      <w:r w:rsidR="00D400CA">
        <w:t xml:space="preserve"> Costa</w:t>
      </w:r>
      <w:r w:rsidR="00EE75F0">
        <w:t>)</w:t>
      </w:r>
    </w:p>
    <w:p w14:paraId="59D87A01" w14:textId="77777777" w:rsidR="008B52D0" w:rsidRDefault="008B52D0" w:rsidP="009E7521">
      <w:r>
        <w:tab/>
        <w:t xml:space="preserve">How did you build </w:t>
      </w:r>
      <w:proofErr w:type="gramStart"/>
      <w:r>
        <w:t>team</w:t>
      </w:r>
      <w:proofErr w:type="gramEnd"/>
    </w:p>
    <w:p w14:paraId="60CD6E99" w14:textId="77777777" w:rsidR="008B52D0" w:rsidRDefault="008B52D0" w:rsidP="009E7521">
      <w:r>
        <w:tab/>
        <w:t xml:space="preserve">Lessons learned from developing program </w:t>
      </w:r>
    </w:p>
    <w:p w14:paraId="4418D58C" w14:textId="77777777" w:rsidR="009E7521" w:rsidRDefault="009E7521" w:rsidP="009E7521"/>
    <w:p w14:paraId="07C54044" w14:textId="77777777" w:rsidR="008B52D0" w:rsidRDefault="00BD1D5B" w:rsidP="009E7521">
      <w:r>
        <w:t xml:space="preserve">10:30 </w:t>
      </w:r>
      <w:r w:rsidR="008B52D0">
        <w:t xml:space="preserve">Benefits of data sharing platform (Rob </w:t>
      </w:r>
      <w:proofErr w:type="spellStart"/>
      <w:r w:rsidR="008B52D0">
        <w:t>Bochenek</w:t>
      </w:r>
      <w:proofErr w:type="spellEnd"/>
      <w:r w:rsidR="008B52D0">
        <w:t>)</w:t>
      </w:r>
    </w:p>
    <w:p w14:paraId="353F3377" w14:textId="77777777" w:rsidR="008B52D0" w:rsidRDefault="008B52D0" w:rsidP="009E7521">
      <w:r>
        <w:tab/>
        <w:t>Ocean Workspace demonstration</w:t>
      </w:r>
    </w:p>
    <w:p w14:paraId="54A63000" w14:textId="77777777" w:rsidR="008B52D0" w:rsidRDefault="008B52D0" w:rsidP="009E7521">
      <w:r>
        <w:tab/>
        <w:t>Discussion of data access management</w:t>
      </w:r>
    </w:p>
    <w:p w14:paraId="068C4CB1" w14:textId="77777777" w:rsidR="008B52D0" w:rsidRDefault="008B52D0" w:rsidP="009E7521"/>
    <w:p w14:paraId="4F66C9DD" w14:textId="77777777" w:rsidR="009D1699" w:rsidRDefault="008B52D0" w:rsidP="008B52D0">
      <w:r>
        <w:t xml:space="preserve">11:00 – </w:t>
      </w:r>
      <w:r w:rsidR="00FF2558">
        <w:t>1</w:t>
      </w:r>
      <w:r>
        <w:t>2</w:t>
      </w:r>
      <w:r w:rsidR="00FF2558">
        <w:t>:30</w:t>
      </w:r>
      <w:r>
        <w:t xml:space="preserve"> pm </w:t>
      </w:r>
      <w:r w:rsidR="00EE75F0">
        <w:t>Science questions/themes (Rosa</w:t>
      </w:r>
      <w:r w:rsidR="009E7521">
        <w:t xml:space="preserve"> Meehan</w:t>
      </w:r>
      <w:r w:rsidR="00EE75F0">
        <w:t xml:space="preserve"> and Russ </w:t>
      </w:r>
      <w:r w:rsidR="009E7521">
        <w:t xml:space="preserve">Andrews </w:t>
      </w:r>
      <w:r w:rsidR="00EE75F0">
        <w:t>co-lead discussion)</w:t>
      </w:r>
      <w:r w:rsidR="009E7521">
        <w:t xml:space="preserve"> </w:t>
      </w:r>
      <w:r>
        <w:t>with break for lunch between 12:30 – 1 pm</w:t>
      </w:r>
      <w:r w:rsidR="009E7521">
        <w:t xml:space="preserve"> </w:t>
      </w:r>
    </w:p>
    <w:p w14:paraId="355AF987" w14:textId="77777777" w:rsidR="008840A3" w:rsidRDefault="009548F3">
      <w:pPr>
        <w:pStyle w:val="ListParagraph"/>
        <w:numPr>
          <w:ilvl w:val="1"/>
          <w:numId w:val="1"/>
        </w:numPr>
      </w:pPr>
      <w:r>
        <w:t xml:space="preserve">Collaborative/synthetic </w:t>
      </w:r>
      <w:r w:rsidR="009D1699">
        <w:t>questions</w:t>
      </w:r>
      <w:r w:rsidR="009E7521">
        <w:t>:</w:t>
      </w:r>
    </w:p>
    <w:p w14:paraId="7E238C80" w14:textId="77777777" w:rsidR="008840A3" w:rsidRDefault="006A4B70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</w:rPr>
        <w:t>Overlapping d</w:t>
      </w:r>
      <w:r w:rsidR="00EE75F0" w:rsidRPr="00EE75F0">
        <w:rPr>
          <w:rFonts w:eastAsia="Times New Roman" w:cs="Times New Roman"/>
        </w:rPr>
        <w:t>istribution and migration paths?</w:t>
      </w:r>
    </w:p>
    <w:p w14:paraId="34D2103F" w14:textId="77777777" w:rsidR="008840A3" w:rsidRDefault="00EE75F0">
      <w:pPr>
        <w:pStyle w:val="ListParagraph"/>
        <w:numPr>
          <w:ilvl w:val="3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Note that for some animals we lack basic information.</w:t>
      </w:r>
    </w:p>
    <w:p w14:paraId="79C62390" w14:textId="77777777" w:rsidR="008840A3" w:rsidRDefault="00CD7140">
      <w:pPr>
        <w:pStyle w:val="ListParagraph"/>
        <w:numPr>
          <w:ilvl w:val="3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Need s</w:t>
      </w:r>
      <w:r w:rsidR="00EE75F0">
        <w:rPr>
          <w:rFonts w:eastAsia="Times New Roman" w:cs="Times New Roman"/>
        </w:rPr>
        <w:t>easonal component</w:t>
      </w:r>
      <w:r w:rsidR="009551A4">
        <w:rPr>
          <w:rFonts w:eastAsia="Times New Roman" w:cs="Times New Roman"/>
        </w:rPr>
        <w:t>s</w:t>
      </w:r>
      <w:r w:rsidR="00EE75F0">
        <w:rPr>
          <w:rFonts w:eastAsia="Times New Roman" w:cs="Times New Roman"/>
        </w:rPr>
        <w:t xml:space="preserve"> (</w:t>
      </w:r>
      <w:r w:rsidR="006A4B70">
        <w:rPr>
          <w:rFonts w:eastAsia="Times New Roman" w:cs="Times New Roman"/>
        </w:rPr>
        <w:t xml:space="preserve">e.g., </w:t>
      </w:r>
      <w:r w:rsidR="00EE75F0">
        <w:rPr>
          <w:rFonts w:eastAsia="Times New Roman" w:cs="Times New Roman"/>
        </w:rPr>
        <w:t>ice movement</w:t>
      </w:r>
      <w:r w:rsidR="006A4B70">
        <w:rPr>
          <w:rFonts w:eastAsia="Times New Roman" w:cs="Times New Roman"/>
        </w:rPr>
        <w:t>s</w:t>
      </w:r>
      <w:r w:rsidR="00EE75F0">
        <w:rPr>
          <w:rFonts w:eastAsia="Times New Roman" w:cs="Times New Roman"/>
        </w:rPr>
        <w:t>) and long-term component</w:t>
      </w:r>
      <w:r w:rsidR="009551A4">
        <w:rPr>
          <w:rFonts w:eastAsia="Times New Roman" w:cs="Times New Roman"/>
        </w:rPr>
        <w:t>s</w:t>
      </w:r>
      <w:r w:rsidR="00EE75F0">
        <w:rPr>
          <w:rFonts w:eastAsia="Times New Roman" w:cs="Times New Roman"/>
        </w:rPr>
        <w:t xml:space="preserve"> (related to climate change and associated effects on ice and oceanograph</w:t>
      </w:r>
      <w:r w:rsidR="00434FC1">
        <w:rPr>
          <w:rFonts w:eastAsia="Times New Roman" w:cs="Times New Roman"/>
        </w:rPr>
        <w:t>y</w:t>
      </w:r>
      <w:r w:rsidR="00EE75F0">
        <w:rPr>
          <w:rFonts w:eastAsia="Times New Roman" w:cs="Times New Roman"/>
        </w:rPr>
        <w:t>)</w:t>
      </w:r>
    </w:p>
    <w:p w14:paraId="414F53FB" w14:textId="77777777" w:rsidR="008840A3" w:rsidRDefault="00EE75F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E75F0">
        <w:rPr>
          <w:rFonts w:eastAsia="Times New Roman" w:cs="Times New Roman"/>
        </w:rPr>
        <w:t xml:space="preserve">What habitats are important (e.g., hot spots, </w:t>
      </w:r>
      <w:r w:rsidR="009551A4">
        <w:rPr>
          <w:rFonts w:eastAsia="Times New Roman" w:cs="Times New Roman"/>
        </w:rPr>
        <w:t xml:space="preserve">shared migratory corridors, </w:t>
      </w:r>
      <w:r w:rsidRPr="00EE75F0">
        <w:rPr>
          <w:rFonts w:eastAsia="Times New Roman" w:cs="Times New Roman"/>
        </w:rPr>
        <w:t>niche partitioning)?</w:t>
      </w:r>
    </w:p>
    <w:p w14:paraId="1B55AA04" w14:textId="77777777" w:rsidR="008840A3" w:rsidRDefault="00EE75F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EE75F0">
        <w:rPr>
          <w:rFonts w:eastAsia="Times New Roman" w:cs="Times New Roman"/>
        </w:rPr>
        <w:t>What environ</w:t>
      </w:r>
      <w:r>
        <w:rPr>
          <w:rFonts w:eastAsia="Times New Roman" w:cs="Times New Roman"/>
        </w:rPr>
        <w:t>mental variables are predictive?</w:t>
      </w:r>
    </w:p>
    <w:p w14:paraId="40680929" w14:textId="77777777" w:rsidR="00EE75F0" w:rsidRDefault="00EE75F0" w:rsidP="009E752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Potential to</w:t>
      </w:r>
      <w:r w:rsidRPr="00EE75F0">
        <w:rPr>
          <w:rFonts w:eastAsia="Times New Roman" w:cs="Times New Roman"/>
        </w:rPr>
        <w:t xml:space="preserve"> use all types of animal data (aerial survey, acoustic</w:t>
      </w:r>
      <w:r w:rsidR="006A4B70">
        <w:rPr>
          <w:rFonts w:eastAsia="Times New Roman" w:cs="Times New Roman"/>
        </w:rPr>
        <w:t>s,</w:t>
      </w:r>
      <w:r w:rsidRPr="00EE75F0">
        <w:rPr>
          <w:rFonts w:eastAsia="Times New Roman" w:cs="Times New Roman"/>
        </w:rPr>
        <w:t xml:space="preserve"> etc.)</w:t>
      </w:r>
    </w:p>
    <w:p w14:paraId="72343C17" w14:textId="77777777" w:rsidR="008B52D0" w:rsidRDefault="0024307D" w:rsidP="008B52D0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Desire to move beyond data repository/spontaneous syntheses to fund and implement large-scale </w:t>
      </w:r>
      <w:r w:rsidR="009551A4">
        <w:rPr>
          <w:rFonts w:eastAsia="Times New Roman" w:cs="Times New Roman"/>
        </w:rPr>
        <w:t xml:space="preserve">collaborative </w:t>
      </w:r>
      <w:r>
        <w:rPr>
          <w:rFonts w:eastAsia="Times New Roman" w:cs="Times New Roman"/>
        </w:rPr>
        <w:t xml:space="preserve">project with </w:t>
      </w:r>
      <w:r w:rsidR="006A4B70">
        <w:rPr>
          <w:rFonts w:eastAsia="Times New Roman" w:cs="Times New Roman"/>
        </w:rPr>
        <w:t>additional</w:t>
      </w:r>
      <w:r>
        <w:rPr>
          <w:rFonts w:eastAsia="Times New Roman" w:cs="Times New Roman"/>
        </w:rPr>
        <w:t xml:space="preserve"> tag deployments and support for broadly synthetic analyses that reach across species and disciplines</w:t>
      </w:r>
    </w:p>
    <w:p w14:paraId="58F22229" w14:textId="77777777" w:rsidR="008B52D0" w:rsidRDefault="008B52D0" w:rsidP="008B52D0">
      <w:pPr>
        <w:rPr>
          <w:rFonts w:eastAsia="Times New Roman" w:cs="Times New Roman"/>
        </w:rPr>
      </w:pPr>
    </w:p>
    <w:p w14:paraId="5C1556A2" w14:textId="77777777" w:rsidR="008B52D0" w:rsidRDefault="00FF2558" w:rsidP="008B52D0">
      <w:r>
        <w:rPr>
          <w:rFonts w:eastAsia="Times New Roman" w:cs="Times New Roman"/>
        </w:rPr>
        <w:t>1 – 1</w:t>
      </w:r>
      <w:r w:rsidR="008B52D0">
        <w:rPr>
          <w:rFonts w:eastAsia="Times New Roman" w:cs="Times New Roman"/>
        </w:rPr>
        <w:t xml:space="preserve">:30 pm </w:t>
      </w:r>
      <w:r w:rsidR="00EE75F0">
        <w:t>Data collector</w:t>
      </w:r>
      <w:r>
        <w:t>/archive</w:t>
      </w:r>
      <w:r w:rsidR="00EE75F0">
        <w:t xml:space="preserve"> needs and </w:t>
      </w:r>
      <w:r w:rsidR="0024307D">
        <w:t xml:space="preserve">challenges </w:t>
      </w:r>
      <w:r w:rsidR="00EE75F0">
        <w:t>(Josh London)</w:t>
      </w:r>
    </w:p>
    <w:p w14:paraId="39A97997" w14:textId="77777777" w:rsidR="008B52D0" w:rsidRDefault="008B52D0" w:rsidP="008B52D0"/>
    <w:p w14:paraId="35AA6F8C" w14:textId="77777777" w:rsidR="008B52D0" w:rsidRDefault="00FF2558" w:rsidP="008B52D0">
      <w:r>
        <w:t>1:30 – 2</w:t>
      </w:r>
      <w:r w:rsidR="008B52D0">
        <w:t xml:space="preserve"> pm </w:t>
      </w:r>
      <w:r w:rsidR="00EE75F0">
        <w:t>Connectivity between systems (Phillip Goldstein and Hassan</w:t>
      </w:r>
      <w:r w:rsidR="009E7521">
        <w:t xml:space="preserve"> Moustahfid</w:t>
      </w:r>
      <w:r w:rsidR="00EE75F0">
        <w:t>)</w:t>
      </w:r>
    </w:p>
    <w:p w14:paraId="66861198" w14:textId="77777777" w:rsidR="008B52D0" w:rsidRDefault="00EE75F0" w:rsidP="00EE75F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t>IOOS (DMAC effort); OBIS; OTN</w:t>
      </w:r>
    </w:p>
    <w:p w14:paraId="405DD5DA" w14:textId="77777777" w:rsidR="008B52D0" w:rsidRDefault="000173A1" w:rsidP="008B52D0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t>Brief overview of data standards</w:t>
      </w:r>
    </w:p>
    <w:p w14:paraId="6AE1D9AB" w14:textId="77777777" w:rsidR="008B52D0" w:rsidRDefault="008B52D0" w:rsidP="008B52D0"/>
    <w:p w14:paraId="75686E47" w14:textId="77777777" w:rsidR="00FF2558" w:rsidRDefault="00FF2558" w:rsidP="008B52D0">
      <w:r>
        <w:t>2 – 3 pm Continued Science discussion</w:t>
      </w:r>
    </w:p>
    <w:p w14:paraId="425B8F0E" w14:textId="77777777" w:rsidR="00FF2558" w:rsidRDefault="00FF2558" w:rsidP="008B52D0"/>
    <w:p w14:paraId="4D8BF044" w14:textId="77777777" w:rsidR="008B52D0" w:rsidRPr="008B52D0" w:rsidRDefault="008B52D0" w:rsidP="008B52D0">
      <w:pPr>
        <w:rPr>
          <w:rFonts w:eastAsia="Times New Roman" w:cs="Times New Roman"/>
        </w:rPr>
      </w:pPr>
      <w:r>
        <w:t>3 –</w:t>
      </w:r>
      <w:r w:rsidR="0074547F">
        <w:t xml:space="preserve"> 4 pm Strategies and steps</w:t>
      </w:r>
      <w:r>
        <w:t xml:space="preserve"> for moving forward (Molly </w:t>
      </w:r>
      <w:proofErr w:type="spellStart"/>
      <w:r>
        <w:t>McCammon</w:t>
      </w:r>
      <w:proofErr w:type="spellEnd"/>
      <w:r>
        <w:t>, Russ Andrews, Rosa Meehan)</w:t>
      </w:r>
    </w:p>
    <w:p w14:paraId="0C8D34ED" w14:textId="77777777" w:rsidR="008840A3" w:rsidRDefault="008840A3" w:rsidP="008840A3"/>
    <w:p w14:paraId="203421DF" w14:textId="77777777" w:rsidR="008840A3" w:rsidRDefault="008840A3" w:rsidP="008840A3"/>
    <w:p w14:paraId="0B041D37" w14:textId="77777777" w:rsidR="008840A3" w:rsidRDefault="008B52D0" w:rsidP="008840A3">
      <w:r>
        <w:t>Confirmed</w:t>
      </w:r>
      <w:r w:rsidR="008840A3">
        <w:t xml:space="preserve"> participants</w:t>
      </w:r>
    </w:p>
    <w:p w14:paraId="37E1791C" w14:textId="77777777" w:rsidR="008840A3" w:rsidRDefault="008840A3" w:rsidP="008840A3">
      <w:r>
        <w:t xml:space="preserve">In person: Rosa Meehan, Russ Andrews, Molly </w:t>
      </w:r>
      <w:proofErr w:type="spellStart"/>
      <w:r>
        <w:t>McCammon</w:t>
      </w:r>
      <w:proofErr w:type="spellEnd"/>
      <w:r>
        <w:t xml:space="preserve">, Rob </w:t>
      </w:r>
      <w:proofErr w:type="spellStart"/>
      <w:r>
        <w:t>Bochenek</w:t>
      </w:r>
      <w:proofErr w:type="spellEnd"/>
      <w:r>
        <w:t xml:space="preserve">, </w:t>
      </w:r>
      <w:r w:rsidR="008B43F1">
        <w:t xml:space="preserve">Will </w:t>
      </w:r>
      <w:proofErr w:type="spellStart"/>
      <w:r w:rsidR="008B43F1">
        <w:t>Koeppen</w:t>
      </w:r>
      <w:proofErr w:type="spellEnd"/>
      <w:r w:rsidR="008B43F1">
        <w:t xml:space="preserve">, </w:t>
      </w:r>
      <w:r>
        <w:t xml:space="preserve">Ellen Tyler, Danielle Dickson, </w:t>
      </w:r>
      <w:r w:rsidR="00FF2558">
        <w:t>Francis Wiese</w:t>
      </w:r>
      <w:r w:rsidR="00DC596A">
        <w:t xml:space="preserve">, </w:t>
      </w:r>
      <w:r w:rsidR="008B43F1">
        <w:t>Cheryl Rosa, Cathy Coon</w:t>
      </w:r>
      <w:r w:rsidR="008B52D0">
        <w:t xml:space="preserve"> </w:t>
      </w:r>
      <w:r w:rsidR="0015103F">
        <w:t xml:space="preserve">and Mike </w:t>
      </w:r>
      <w:proofErr w:type="spellStart"/>
      <w:r w:rsidR="0015103F">
        <w:t>Rassar</w:t>
      </w:r>
      <w:proofErr w:type="spellEnd"/>
      <w:r w:rsidR="0015103F">
        <w:t xml:space="preserve"> </w:t>
      </w:r>
      <w:r w:rsidR="008B52D0">
        <w:t>(BOEM)</w:t>
      </w:r>
      <w:r>
        <w:t>, Andy Seitz</w:t>
      </w:r>
      <w:r w:rsidR="008B52D0">
        <w:t xml:space="preserve"> (UAF, fish)</w:t>
      </w:r>
      <w:r>
        <w:t>, Patrick Lemons (USFWS</w:t>
      </w:r>
      <w:r w:rsidR="008B52D0">
        <w:t xml:space="preserve"> walrus), John Pearce &amp;</w:t>
      </w:r>
      <w:r w:rsidR="00FF2558">
        <w:t xml:space="preserve"> Tony </w:t>
      </w:r>
      <w:proofErr w:type="spellStart"/>
      <w:r w:rsidR="00FF2558">
        <w:t>DeGange</w:t>
      </w:r>
      <w:proofErr w:type="spellEnd"/>
      <w:r w:rsidR="00FF2558">
        <w:t xml:space="preserve"> (USGS</w:t>
      </w:r>
      <w:r w:rsidR="008B43F1">
        <w:t>)</w:t>
      </w:r>
      <w:r w:rsidR="00DC596A">
        <w:t xml:space="preserve">, George </w:t>
      </w:r>
      <w:proofErr w:type="spellStart"/>
      <w:r w:rsidR="00DC596A">
        <w:t>Divoky</w:t>
      </w:r>
      <w:proofErr w:type="spellEnd"/>
      <w:r w:rsidR="0015103F">
        <w:t xml:space="preserve"> (Friends of Cooper Island</w:t>
      </w:r>
      <w:bookmarkStart w:id="0" w:name="_GoBack"/>
      <w:bookmarkEnd w:id="0"/>
      <w:r w:rsidR="008B52D0">
        <w:t>)</w:t>
      </w:r>
      <w:r w:rsidR="00DC596A">
        <w:t xml:space="preserve">, </w:t>
      </w:r>
    </w:p>
    <w:p w14:paraId="5FEFEE81" w14:textId="77777777" w:rsidR="008B52D0" w:rsidRDefault="008840A3" w:rsidP="008840A3">
      <w:r>
        <w:t xml:space="preserve">By phone/webinar: Hassan </w:t>
      </w:r>
      <w:proofErr w:type="spellStart"/>
      <w:r>
        <w:t>Moustahfid</w:t>
      </w:r>
      <w:proofErr w:type="spellEnd"/>
      <w:r>
        <w:t xml:space="preserve"> (NOAA), Phillip Goldstein</w:t>
      </w:r>
      <w:r w:rsidR="00DC596A">
        <w:t xml:space="preserve"> (OBIS)</w:t>
      </w:r>
      <w:r>
        <w:t>, Josh London (NOAA), Amy Kennedy (NOAA), Dan Costa (UC Santa Cruz, TOPPS)</w:t>
      </w:r>
      <w:r w:rsidR="00DC596A">
        <w:t xml:space="preserve">, Peter Thomas (MMC), Michael Weise (ONR), </w:t>
      </w:r>
    </w:p>
    <w:p w14:paraId="129DA1B5" w14:textId="77777777" w:rsidR="008B52D0" w:rsidRDefault="008B52D0" w:rsidP="008840A3"/>
    <w:p w14:paraId="4451643C" w14:textId="77777777" w:rsidR="008840A3" w:rsidRDefault="008840A3" w:rsidP="008840A3"/>
    <w:p w14:paraId="017F3694" w14:textId="77777777" w:rsidR="00045CD1" w:rsidRDefault="00045CD1" w:rsidP="008840A3">
      <w:r>
        <w:t>Invited Participants</w:t>
      </w:r>
    </w:p>
    <w:p w14:paraId="085D8B02" w14:textId="77777777" w:rsidR="00045CD1" w:rsidRDefault="00045CD1" w:rsidP="008840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236"/>
      </w:tblGrid>
      <w:tr w:rsidR="00045CD1" w:rsidRPr="00395319" w14:paraId="5B0993CB" w14:textId="77777777" w:rsidTr="00045CD1">
        <w:tc>
          <w:tcPr>
            <w:tcW w:w="2620" w:type="dxa"/>
          </w:tcPr>
          <w:p w14:paraId="07AA8AE5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Organization</w:t>
            </w:r>
          </w:p>
        </w:tc>
        <w:tc>
          <w:tcPr>
            <w:tcW w:w="6236" w:type="dxa"/>
          </w:tcPr>
          <w:p w14:paraId="349F36E4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Contact</w:t>
            </w:r>
          </w:p>
        </w:tc>
      </w:tr>
      <w:tr w:rsidR="00045CD1" w:rsidRPr="00395319" w14:paraId="6CB660C1" w14:textId="77777777" w:rsidTr="00045CD1">
        <w:tc>
          <w:tcPr>
            <w:tcW w:w="2620" w:type="dxa"/>
          </w:tcPr>
          <w:p w14:paraId="1977B577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NPRB - </w:t>
            </w:r>
          </w:p>
        </w:tc>
        <w:tc>
          <w:tcPr>
            <w:tcW w:w="6236" w:type="dxa"/>
          </w:tcPr>
          <w:p w14:paraId="207968CE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Carrie </w:t>
            </w:r>
            <w:proofErr w:type="spellStart"/>
            <w:r w:rsidRPr="00395319">
              <w:rPr>
                <w:rFonts w:eastAsia="Times New Roman" w:cs="Times New Roman"/>
              </w:rPr>
              <w:t>Eischens</w:t>
            </w:r>
            <w:proofErr w:type="spellEnd"/>
            <w:r w:rsidRPr="00395319">
              <w:rPr>
                <w:rFonts w:eastAsia="Times New Roman" w:cs="Times New Roman"/>
              </w:rPr>
              <w:t xml:space="preserve"> &lt;</w:t>
            </w:r>
            <w:hyperlink r:id="rId7" w:history="1">
              <w:r w:rsidRPr="00395319">
                <w:rPr>
                  <w:rStyle w:val="Hyperlink"/>
                  <w:rFonts w:eastAsia="Times New Roman" w:cs="Times New Roman"/>
                </w:rPr>
                <w:t>carrie.eischens@nprb.org</w:t>
              </w:r>
            </w:hyperlink>
            <w:r w:rsidRPr="00395319">
              <w:rPr>
                <w:rFonts w:eastAsia="Times New Roman" w:cs="Times New Roman"/>
              </w:rPr>
              <w:t xml:space="preserve">&gt;; Danielle </w:t>
            </w:r>
            <w:r w:rsidRPr="00395319">
              <w:rPr>
                <w:rFonts w:eastAsia="Times New Roman" w:cs="Times New Roman"/>
              </w:rPr>
              <w:lastRenderedPageBreak/>
              <w:t>Dickson &lt;</w:t>
            </w:r>
            <w:hyperlink r:id="rId8" w:history="1">
              <w:r w:rsidRPr="00395319">
                <w:rPr>
                  <w:rStyle w:val="Hyperlink"/>
                  <w:rFonts w:eastAsia="Times New Roman" w:cs="Times New Roman"/>
                </w:rPr>
                <w:t>danielle.dickson@nprb.org</w:t>
              </w:r>
            </w:hyperlink>
            <w:r w:rsidRPr="00395319">
              <w:rPr>
                <w:rFonts w:eastAsia="Times New Roman" w:cs="Times New Roman"/>
              </w:rPr>
              <w:t>&gt;; Francis Wiese &lt;</w:t>
            </w:r>
            <w:hyperlink r:id="rId9" w:history="1">
              <w:r w:rsidRPr="00395319">
                <w:rPr>
                  <w:rStyle w:val="Hyperlink"/>
                  <w:rFonts w:eastAsia="Times New Roman" w:cs="Times New Roman"/>
                </w:rPr>
                <w:t>francis.wiese@nprb.org</w:t>
              </w:r>
            </w:hyperlink>
            <w:r w:rsidRPr="00395319">
              <w:rPr>
                <w:rFonts w:eastAsia="Times New Roman" w:cs="Times New Roman"/>
              </w:rPr>
              <w:t>&gt;;</w:t>
            </w:r>
          </w:p>
        </w:tc>
      </w:tr>
      <w:tr w:rsidR="00045CD1" w:rsidRPr="00395319" w14:paraId="37DE709A" w14:textId="77777777" w:rsidTr="00045CD1">
        <w:tc>
          <w:tcPr>
            <w:tcW w:w="2620" w:type="dxa"/>
          </w:tcPr>
          <w:p w14:paraId="2BAAB59D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lastRenderedPageBreak/>
              <w:t>Arctic Research</w:t>
            </w:r>
            <w:r>
              <w:rPr>
                <w:rFonts w:eastAsia="Times New Roman" w:cs="Times New Roman"/>
              </w:rPr>
              <w:t xml:space="preserve"> </w:t>
            </w:r>
            <w:r w:rsidRPr="00395319">
              <w:rPr>
                <w:rFonts w:eastAsia="Times New Roman" w:cs="Times New Roman"/>
              </w:rPr>
              <w:t>Commission -</w:t>
            </w:r>
          </w:p>
        </w:tc>
        <w:tc>
          <w:tcPr>
            <w:tcW w:w="6236" w:type="dxa"/>
          </w:tcPr>
          <w:p w14:paraId="4F061848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Style w:val="gi"/>
                <w:rFonts w:eastAsia="Times New Roman" w:cs="Times New Roman"/>
              </w:rPr>
              <w:t xml:space="preserve">John Farrell &lt;jfarrell@arctic.gov&gt;, </w:t>
            </w:r>
            <w:r w:rsidRPr="00395319">
              <w:rPr>
                <w:rFonts w:eastAsia="Times New Roman" w:cs="Times New Roman"/>
              </w:rPr>
              <w:t>Cheryl Rosa &lt;</w:t>
            </w:r>
            <w:hyperlink r:id="rId10" w:history="1">
              <w:r w:rsidRPr="00395319">
                <w:rPr>
                  <w:rStyle w:val="Hyperlink"/>
                  <w:rFonts w:eastAsia="Times New Roman" w:cs="Times New Roman"/>
                </w:rPr>
                <w:t>crosa@arctic.gov</w:t>
              </w:r>
            </w:hyperlink>
            <w:r w:rsidRPr="00395319">
              <w:rPr>
                <w:rFonts w:eastAsia="Times New Roman" w:cs="Times New Roman"/>
              </w:rPr>
              <w:t>&gt;</w:t>
            </w:r>
          </w:p>
        </w:tc>
      </w:tr>
      <w:tr w:rsidR="00045CD1" w:rsidRPr="00395319" w14:paraId="778B6757" w14:textId="77777777" w:rsidTr="00045CD1">
        <w:tc>
          <w:tcPr>
            <w:tcW w:w="2620" w:type="dxa"/>
          </w:tcPr>
          <w:p w14:paraId="6B9293BE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BOEM</w:t>
            </w:r>
          </w:p>
        </w:tc>
        <w:tc>
          <w:tcPr>
            <w:tcW w:w="6236" w:type="dxa"/>
          </w:tcPr>
          <w:p w14:paraId="713ACB05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Catherine Coon &lt;</w:t>
            </w:r>
            <w:hyperlink r:id="rId11" w:history="1">
              <w:r w:rsidRPr="00395319">
                <w:rPr>
                  <w:rStyle w:val="Hyperlink"/>
                  <w:rFonts w:eastAsia="Times New Roman" w:cs="Times New Roman"/>
                </w:rPr>
                <w:t>Catherine.Coon@boem.gov</w:t>
              </w:r>
            </w:hyperlink>
            <w:r w:rsidRPr="00395319">
              <w:rPr>
                <w:rFonts w:eastAsia="Times New Roman" w:cs="Times New Roman"/>
              </w:rPr>
              <w:t xml:space="preserve">&gt;; </w:t>
            </w:r>
            <w:hyperlink r:id="rId12" w:history="1">
              <w:r w:rsidRPr="00E3772B">
                <w:rPr>
                  <w:rStyle w:val="Hyperlink"/>
                  <w:rFonts w:eastAsia="Times New Roman" w:cs="Times New Roman"/>
                </w:rPr>
                <w:t>carol.fairfield@boem.gov</w:t>
              </w:r>
            </w:hyperlink>
            <w:r>
              <w:rPr>
                <w:rFonts w:eastAsia="Times New Roman" w:cs="Times New Roman"/>
              </w:rPr>
              <w:t xml:space="preserve">; </w:t>
            </w:r>
            <w:r w:rsidRPr="00395319">
              <w:rPr>
                <w:rFonts w:eastAsia="Times New Roman" w:cs="Times New Roman"/>
              </w:rPr>
              <w:t>James Price &lt;</w:t>
            </w:r>
            <w:hyperlink r:id="rId13" w:history="1">
              <w:r w:rsidRPr="00395319">
                <w:rPr>
                  <w:rStyle w:val="Hyperlink"/>
                  <w:rFonts w:eastAsia="Times New Roman" w:cs="Times New Roman"/>
                </w:rPr>
                <w:t>James.Price@boem.gov</w:t>
              </w:r>
            </w:hyperlink>
            <w:r w:rsidRPr="00395319">
              <w:rPr>
                <w:rFonts w:eastAsia="Times New Roman" w:cs="Times New Roman"/>
              </w:rPr>
              <w:t xml:space="preserve">&gt;; </w:t>
            </w:r>
            <w:r w:rsidRPr="00395319">
              <w:rPr>
                <w:rStyle w:val="gi"/>
                <w:rFonts w:eastAsia="Times New Roman" w:cs="Times New Roman"/>
              </w:rPr>
              <w:t xml:space="preserve">Jim Kendall </w:t>
            </w:r>
            <w:hyperlink r:id="rId14" w:history="1">
              <w:r w:rsidRPr="00395319">
                <w:rPr>
                  <w:rStyle w:val="Hyperlink"/>
                  <w:rFonts w:eastAsia="Times New Roman" w:cs="Times New Roman"/>
                </w:rPr>
                <w:t>james.kendall@boem.gov</w:t>
              </w:r>
            </w:hyperlink>
            <w:r w:rsidRPr="00395319">
              <w:rPr>
                <w:rStyle w:val="gi"/>
                <w:rFonts w:eastAsia="Times New Roman" w:cs="Times New Roman"/>
              </w:rPr>
              <w:t>, "</w:t>
            </w:r>
            <w:proofErr w:type="spellStart"/>
            <w:r w:rsidRPr="00395319">
              <w:rPr>
                <w:rStyle w:val="gi"/>
                <w:rFonts w:eastAsia="Times New Roman" w:cs="Times New Roman"/>
              </w:rPr>
              <w:t>Auad</w:t>
            </w:r>
            <w:proofErr w:type="spellEnd"/>
            <w:r w:rsidRPr="00395319">
              <w:rPr>
                <w:rStyle w:val="gi"/>
                <w:rFonts w:eastAsia="Times New Roman" w:cs="Times New Roman"/>
              </w:rPr>
              <w:t>, Guillermo" &lt;Guillermo.Auad@boem.gov&gt;,</w:t>
            </w:r>
          </w:p>
        </w:tc>
      </w:tr>
      <w:tr w:rsidR="00045CD1" w:rsidRPr="00395319" w14:paraId="7057E862" w14:textId="77777777" w:rsidTr="00045CD1">
        <w:tc>
          <w:tcPr>
            <w:tcW w:w="2620" w:type="dxa"/>
          </w:tcPr>
          <w:p w14:paraId="3A085D6E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IOOS - </w:t>
            </w:r>
          </w:p>
        </w:tc>
        <w:tc>
          <w:tcPr>
            <w:tcW w:w="6236" w:type="dxa"/>
          </w:tcPr>
          <w:p w14:paraId="6DF5234B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Hassan </w:t>
            </w:r>
            <w:proofErr w:type="spellStart"/>
            <w:r w:rsidRPr="00395319">
              <w:rPr>
                <w:rFonts w:eastAsia="Times New Roman" w:cs="Times New Roman"/>
              </w:rPr>
              <w:t>Moustahfid</w:t>
            </w:r>
            <w:proofErr w:type="spellEnd"/>
            <w:r w:rsidRPr="00395319">
              <w:rPr>
                <w:rFonts w:eastAsia="Times New Roman" w:cs="Times New Roman"/>
              </w:rPr>
              <w:t xml:space="preserve"> &lt;</w:t>
            </w:r>
            <w:hyperlink r:id="rId15" w:history="1">
              <w:r w:rsidRPr="00395319">
                <w:rPr>
                  <w:rStyle w:val="Hyperlink"/>
                  <w:rFonts w:eastAsia="Times New Roman" w:cs="Times New Roman"/>
                </w:rPr>
                <w:t>Hassan.Moustahfid@noaa.gov</w:t>
              </w:r>
            </w:hyperlink>
            <w:r w:rsidRPr="00395319">
              <w:rPr>
                <w:rFonts w:eastAsia="Times New Roman" w:cs="Times New Roman"/>
              </w:rPr>
              <w:t xml:space="preserve">&gt;; </w:t>
            </w:r>
            <w:hyperlink r:id="rId16" w:history="1">
              <w:r w:rsidRPr="00395319">
                <w:rPr>
                  <w:rStyle w:val="Hyperlink"/>
                  <w:rFonts w:eastAsia="Times New Roman" w:cs="Times New Roman"/>
                </w:rPr>
                <w:t>dave.easter@noaa.gov</w:t>
              </w:r>
            </w:hyperlink>
            <w:r w:rsidRPr="00395319">
              <w:rPr>
                <w:rFonts w:eastAsia="Times New Roman" w:cs="Times New Roman"/>
              </w:rPr>
              <w:t xml:space="preserve"> &lt;</w:t>
            </w:r>
            <w:hyperlink r:id="rId17" w:history="1">
              <w:r w:rsidRPr="00395319">
                <w:rPr>
                  <w:rStyle w:val="Hyperlink"/>
                  <w:rFonts w:eastAsia="Times New Roman" w:cs="Times New Roman"/>
                </w:rPr>
                <w:t>dave.easter@noaa.gov</w:t>
              </w:r>
            </w:hyperlink>
            <w:r w:rsidRPr="00395319">
              <w:rPr>
                <w:rFonts w:eastAsia="Times New Roman" w:cs="Times New Roman"/>
              </w:rPr>
              <w:t>&gt;;</w:t>
            </w:r>
          </w:p>
        </w:tc>
      </w:tr>
      <w:tr w:rsidR="00045CD1" w:rsidRPr="00395319" w14:paraId="67391CED" w14:textId="77777777" w:rsidTr="00045CD1">
        <w:tc>
          <w:tcPr>
            <w:tcW w:w="2620" w:type="dxa"/>
          </w:tcPr>
          <w:p w14:paraId="777AE66B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proofErr w:type="spellStart"/>
            <w:r w:rsidRPr="00395319">
              <w:rPr>
                <w:rFonts w:eastAsia="Times New Roman" w:cs="Times New Roman"/>
              </w:rPr>
              <w:t>UaF</w:t>
            </w:r>
            <w:proofErr w:type="spellEnd"/>
            <w:r w:rsidRPr="00395319">
              <w:rPr>
                <w:rFonts w:eastAsia="Times New Roman" w:cs="Times New Roman"/>
              </w:rPr>
              <w:t xml:space="preserve"> -</w:t>
            </w:r>
          </w:p>
        </w:tc>
        <w:tc>
          <w:tcPr>
            <w:tcW w:w="6236" w:type="dxa"/>
          </w:tcPr>
          <w:p w14:paraId="40E68996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Russ Andrews &lt;</w:t>
            </w:r>
            <w:hyperlink r:id="rId18" w:history="1">
              <w:r w:rsidRPr="00395319">
                <w:rPr>
                  <w:rStyle w:val="Hyperlink"/>
                  <w:rFonts w:eastAsia="Times New Roman" w:cs="Times New Roman"/>
                </w:rPr>
                <w:t>russa@alaskasealife.org</w:t>
              </w:r>
            </w:hyperlink>
            <w:r w:rsidRPr="00395319">
              <w:rPr>
                <w:rFonts w:eastAsia="Times New Roman" w:cs="Times New Roman"/>
              </w:rPr>
              <w:t>&gt;; Andrew Seitz &lt;</w:t>
            </w:r>
            <w:hyperlink r:id="rId19" w:history="1">
              <w:r w:rsidRPr="00395319">
                <w:rPr>
                  <w:rStyle w:val="Hyperlink"/>
                  <w:rFonts w:eastAsia="Times New Roman" w:cs="Times New Roman"/>
                </w:rPr>
                <w:t>acseitz@alaska.edu</w:t>
              </w:r>
            </w:hyperlink>
            <w:r w:rsidRPr="00395319">
              <w:rPr>
                <w:rFonts w:eastAsia="Times New Roman" w:cs="Times New Roman"/>
              </w:rPr>
              <w:t xml:space="preserve">&gt;, </w:t>
            </w:r>
            <w:hyperlink r:id="rId20" w:history="1">
              <w:r w:rsidRPr="00395319">
                <w:rPr>
                  <w:rStyle w:val="Hyperlink"/>
                  <w:rFonts w:eastAsia="Times New Roman" w:cs="Times New Roman"/>
                </w:rPr>
                <w:t>gay.sheffield@alaska.edu</w:t>
              </w:r>
            </w:hyperlink>
          </w:p>
        </w:tc>
      </w:tr>
      <w:tr w:rsidR="00045CD1" w:rsidRPr="00395319" w14:paraId="6A6B91CD" w14:textId="77777777" w:rsidTr="00045CD1">
        <w:tc>
          <w:tcPr>
            <w:tcW w:w="2620" w:type="dxa"/>
          </w:tcPr>
          <w:p w14:paraId="15179D59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FWS –</w:t>
            </w:r>
          </w:p>
        </w:tc>
        <w:tc>
          <w:tcPr>
            <w:tcW w:w="6236" w:type="dxa"/>
          </w:tcPr>
          <w:p w14:paraId="45FC0C5D" w14:textId="77777777" w:rsidR="00045CD1" w:rsidRDefault="008B43F1" w:rsidP="00045CD1">
            <w:pPr>
              <w:rPr>
                <w:rFonts w:eastAsia="Times New Roman" w:cs="Times New Roman"/>
              </w:rPr>
            </w:pPr>
            <w:r>
              <w:t xml:space="preserve">Terry </w:t>
            </w:r>
            <w:proofErr w:type="spellStart"/>
            <w:r>
              <w:t>DeBruyn</w:t>
            </w:r>
            <w:proofErr w:type="spellEnd"/>
            <w:r>
              <w:t xml:space="preserve">, Eric </w:t>
            </w:r>
            <w:proofErr w:type="spellStart"/>
            <w:r>
              <w:t>Regehr</w:t>
            </w:r>
            <w:proofErr w:type="spellEnd"/>
            <w:r>
              <w:t xml:space="preserve"> </w:t>
            </w:r>
            <w:hyperlink r:id="rId21" w:history="1">
              <w:r w:rsidR="00045CD1" w:rsidRPr="00395319">
                <w:rPr>
                  <w:rStyle w:val="Hyperlink"/>
                  <w:rFonts w:eastAsia="Times New Roman" w:cs="Times New Roman"/>
                </w:rPr>
                <w:t>eric_regehr@fws.gov</w:t>
              </w:r>
            </w:hyperlink>
            <w:r w:rsidR="00045CD1" w:rsidRPr="00395319">
              <w:rPr>
                <w:rFonts w:eastAsia="Times New Roman" w:cs="Times New Roman"/>
              </w:rPr>
              <w:t xml:space="preserve">, </w:t>
            </w:r>
          </w:p>
          <w:p w14:paraId="71732BFE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Patrick Lemons</w:t>
            </w:r>
            <w:r w:rsidR="008B43F1">
              <w:rPr>
                <w:rFonts w:eastAsia="Times New Roman" w:cs="Times New Roman"/>
              </w:rPr>
              <w:t xml:space="preserve">, Joel </w:t>
            </w:r>
            <w:proofErr w:type="spellStart"/>
            <w:r w:rsidR="008B43F1">
              <w:rPr>
                <w:rFonts w:eastAsia="Times New Roman" w:cs="Times New Roman"/>
              </w:rPr>
              <w:t>GarlichMiller</w:t>
            </w:r>
            <w:proofErr w:type="spellEnd"/>
          </w:p>
        </w:tc>
      </w:tr>
      <w:tr w:rsidR="00045CD1" w:rsidRPr="00395319" w14:paraId="39275294" w14:textId="77777777" w:rsidTr="00045CD1">
        <w:tc>
          <w:tcPr>
            <w:tcW w:w="2620" w:type="dxa"/>
          </w:tcPr>
          <w:p w14:paraId="3BC56048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USGS - </w:t>
            </w:r>
          </w:p>
        </w:tc>
        <w:tc>
          <w:tcPr>
            <w:tcW w:w="6236" w:type="dxa"/>
          </w:tcPr>
          <w:p w14:paraId="1E0B78D5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 Karen L Oakley &lt;</w:t>
            </w:r>
            <w:hyperlink r:id="rId22" w:history="1">
              <w:r w:rsidRPr="00395319">
                <w:rPr>
                  <w:rStyle w:val="Hyperlink"/>
                  <w:rFonts w:eastAsia="Times New Roman" w:cs="Times New Roman"/>
                </w:rPr>
                <w:t>koakley@usgs.gov</w:t>
              </w:r>
            </w:hyperlink>
            <w:r w:rsidRPr="00395319">
              <w:rPr>
                <w:rFonts w:eastAsia="Times New Roman" w:cs="Times New Roman"/>
              </w:rPr>
              <w:t xml:space="preserve">&gt;; </w:t>
            </w:r>
            <w:hyperlink r:id="rId23" w:history="1">
              <w:r w:rsidRPr="00395319">
                <w:rPr>
                  <w:rStyle w:val="Hyperlink"/>
                  <w:rFonts w:eastAsia="Times New Roman" w:cs="Times New Roman"/>
                </w:rPr>
                <w:t>gdurner@usgs.gov</w:t>
              </w:r>
            </w:hyperlink>
            <w:proofErr w:type="gramStart"/>
            <w:r w:rsidRPr="00395319">
              <w:rPr>
                <w:rFonts w:eastAsia="Times New Roman" w:cs="Times New Roman"/>
              </w:rPr>
              <w:t xml:space="preserve"> ;</w:t>
            </w:r>
            <w:proofErr w:type="gramEnd"/>
            <w:r w:rsidRPr="00395319">
              <w:rPr>
                <w:rFonts w:eastAsia="Times New Roman" w:cs="Times New Roman"/>
              </w:rPr>
              <w:t xml:space="preserve"> Tony </w:t>
            </w:r>
            <w:proofErr w:type="spellStart"/>
            <w:r w:rsidRPr="00395319">
              <w:rPr>
                <w:rFonts w:eastAsia="Times New Roman" w:cs="Times New Roman"/>
              </w:rPr>
              <w:t>DeGange</w:t>
            </w:r>
            <w:proofErr w:type="spellEnd"/>
            <w:r w:rsidRPr="00395319">
              <w:rPr>
                <w:rFonts w:eastAsia="Times New Roman" w:cs="Times New Roman"/>
              </w:rPr>
              <w:t xml:space="preserve"> &lt;</w:t>
            </w:r>
            <w:hyperlink r:id="rId24" w:history="1">
              <w:r w:rsidRPr="00395319">
                <w:rPr>
                  <w:rStyle w:val="Hyperlink"/>
                  <w:rFonts w:eastAsia="Times New Roman" w:cs="Times New Roman"/>
                </w:rPr>
                <w:t>tdegange@usgs.gov</w:t>
              </w:r>
            </w:hyperlink>
            <w:r w:rsidR="008B43F1">
              <w:rPr>
                <w:rFonts w:eastAsia="Times New Roman" w:cs="Times New Roman"/>
              </w:rPr>
              <w:t>&gt;, Chad J</w:t>
            </w:r>
            <w:r w:rsidRPr="00395319">
              <w:rPr>
                <w:rFonts w:eastAsia="Times New Roman" w:cs="Times New Roman"/>
              </w:rPr>
              <w:t>ay</w:t>
            </w:r>
            <w:r>
              <w:rPr>
                <w:rFonts w:eastAsia="Times New Roman" w:cs="Times New Roman"/>
              </w:rPr>
              <w:t>, John Pearce</w:t>
            </w:r>
          </w:p>
        </w:tc>
      </w:tr>
      <w:tr w:rsidR="00045CD1" w:rsidRPr="00395319" w14:paraId="559950E6" w14:textId="77777777" w:rsidTr="00045CD1">
        <w:tc>
          <w:tcPr>
            <w:tcW w:w="2620" w:type="dxa"/>
          </w:tcPr>
          <w:p w14:paraId="3497D162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NOAA/NMML -</w:t>
            </w:r>
          </w:p>
        </w:tc>
        <w:tc>
          <w:tcPr>
            <w:tcW w:w="6236" w:type="dxa"/>
          </w:tcPr>
          <w:p w14:paraId="3F48595E" w14:textId="77777777" w:rsidR="00045CD1" w:rsidRPr="00395319" w:rsidRDefault="0015103F" w:rsidP="00045CD1">
            <w:pPr>
              <w:rPr>
                <w:rFonts w:eastAsia="Times New Roman" w:cs="Times New Roman"/>
              </w:rPr>
            </w:pPr>
            <w:hyperlink r:id="rId25" w:history="1">
              <w:r w:rsidR="00045CD1" w:rsidRPr="00395319">
                <w:rPr>
                  <w:rStyle w:val="Hyperlink"/>
                  <w:rFonts w:eastAsia="Times New Roman" w:cs="Times New Roman"/>
                </w:rPr>
                <w:t>phillip.clapham@noaa.gov</w:t>
              </w:r>
            </w:hyperlink>
            <w:proofErr w:type="gramStart"/>
            <w:r w:rsidR="00045CD1" w:rsidRPr="00395319">
              <w:rPr>
                <w:rFonts w:eastAsia="Times New Roman" w:cs="Times New Roman"/>
              </w:rPr>
              <w:t xml:space="preserve"> ;</w:t>
            </w:r>
            <w:proofErr w:type="gramEnd"/>
            <w:r w:rsidR="00045CD1" w:rsidRPr="00395319">
              <w:rPr>
                <w:rFonts w:eastAsia="Times New Roman" w:cs="Times New Roman"/>
              </w:rPr>
              <w:t xml:space="preserve"> </w:t>
            </w:r>
            <w:hyperlink r:id="rId26" w:history="1">
              <w:r w:rsidR="00045CD1" w:rsidRPr="00395319">
                <w:rPr>
                  <w:rStyle w:val="Hyperlink"/>
                  <w:rFonts w:eastAsia="Times New Roman" w:cs="Times New Roman"/>
                </w:rPr>
                <w:t>josh.london@noaa.gov</w:t>
              </w:r>
            </w:hyperlink>
            <w:r w:rsidR="00045CD1" w:rsidRPr="00395319">
              <w:rPr>
                <w:rFonts w:eastAsia="Times New Roman" w:cs="Times New Roman"/>
              </w:rPr>
              <w:t xml:space="preserve"> ; Amy Holman &lt;</w:t>
            </w:r>
            <w:hyperlink r:id="rId27" w:history="1">
              <w:r w:rsidR="00045CD1" w:rsidRPr="00395319">
                <w:rPr>
                  <w:rStyle w:val="Hyperlink"/>
                  <w:rFonts w:eastAsia="Times New Roman" w:cs="Times New Roman"/>
                </w:rPr>
                <w:t>Amy.Holman@noaa.gov</w:t>
              </w:r>
            </w:hyperlink>
            <w:r w:rsidR="00045CD1" w:rsidRPr="00395319">
              <w:rPr>
                <w:rFonts w:eastAsia="Times New Roman" w:cs="Times New Roman"/>
              </w:rPr>
              <w:t xml:space="preserve">&gt;; Peter </w:t>
            </w:r>
            <w:proofErr w:type="spellStart"/>
            <w:r w:rsidR="00045CD1" w:rsidRPr="00395319">
              <w:rPr>
                <w:rFonts w:eastAsia="Times New Roman" w:cs="Times New Roman"/>
              </w:rPr>
              <w:t>Boveng</w:t>
            </w:r>
            <w:proofErr w:type="spellEnd"/>
            <w:r w:rsidR="00045CD1" w:rsidRPr="00395319">
              <w:rPr>
                <w:rFonts w:eastAsia="Times New Roman" w:cs="Times New Roman"/>
              </w:rPr>
              <w:t xml:space="preserve"> &lt;</w:t>
            </w:r>
            <w:hyperlink r:id="rId28" w:history="1">
              <w:r w:rsidR="00045CD1" w:rsidRPr="00395319">
                <w:rPr>
                  <w:rStyle w:val="Hyperlink"/>
                  <w:rFonts w:eastAsia="Times New Roman" w:cs="Times New Roman"/>
                </w:rPr>
                <w:t>Peter.Boveng@noaa.gov</w:t>
              </w:r>
            </w:hyperlink>
            <w:r w:rsidR="00045CD1" w:rsidRPr="00395319">
              <w:rPr>
                <w:rFonts w:eastAsia="Times New Roman" w:cs="Times New Roman"/>
              </w:rPr>
              <w:t xml:space="preserve">&gt;; John </w:t>
            </w:r>
            <w:proofErr w:type="spellStart"/>
            <w:r w:rsidR="00045CD1" w:rsidRPr="00395319">
              <w:rPr>
                <w:rFonts w:eastAsia="Times New Roman" w:cs="Times New Roman"/>
              </w:rPr>
              <w:t>Bengtson</w:t>
            </w:r>
            <w:proofErr w:type="spellEnd"/>
            <w:r w:rsidR="00045CD1" w:rsidRPr="00395319">
              <w:rPr>
                <w:rFonts w:eastAsia="Times New Roman" w:cs="Times New Roman"/>
              </w:rPr>
              <w:t xml:space="preserve"> &lt;</w:t>
            </w:r>
            <w:hyperlink r:id="rId29" w:history="1">
              <w:r w:rsidR="00045CD1" w:rsidRPr="00395319">
                <w:rPr>
                  <w:rStyle w:val="Hyperlink"/>
                  <w:rFonts w:eastAsia="Times New Roman" w:cs="Times New Roman"/>
                </w:rPr>
                <w:t>john.bengtson@noaa.gov</w:t>
              </w:r>
            </w:hyperlink>
            <w:r w:rsidR="00045CD1" w:rsidRPr="00395319">
              <w:rPr>
                <w:rFonts w:eastAsia="Times New Roman" w:cs="Times New Roman"/>
              </w:rPr>
              <w:t xml:space="preserve">&gt;; </w:t>
            </w:r>
            <w:r w:rsidR="00045CD1" w:rsidRPr="00395319">
              <w:rPr>
                <w:rStyle w:val="gi"/>
                <w:rFonts w:eastAsia="Times New Roman" w:cs="Times New Roman"/>
              </w:rPr>
              <w:t xml:space="preserve">Sue Moore </w:t>
            </w:r>
            <w:hyperlink r:id="rId30" w:history="1">
              <w:r w:rsidR="00045CD1" w:rsidRPr="00395319">
                <w:rPr>
                  <w:rStyle w:val="Hyperlink"/>
                  <w:rFonts w:eastAsia="Times New Roman" w:cs="Times New Roman"/>
                </w:rPr>
                <w:t>Sue.Moore@noaa.gov</w:t>
              </w:r>
            </w:hyperlink>
            <w:r w:rsidR="00045CD1" w:rsidRPr="00395319">
              <w:rPr>
                <w:rStyle w:val="gi"/>
                <w:rFonts w:eastAsia="Times New Roman" w:cs="Times New Roman"/>
              </w:rPr>
              <w:t xml:space="preserve">, Doug </w:t>
            </w:r>
            <w:proofErr w:type="spellStart"/>
            <w:r w:rsidR="00045CD1" w:rsidRPr="00395319">
              <w:rPr>
                <w:rStyle w:val="gi"/>
                <w:rFonts w:eastAsia="Times New Roman" w:cs="Times New Roman"/>
              </w:rPr>
              <w:t>DeMaster</w:t>
            </w:r>
            <w:proofErr w:type="spellEnd"/>
            <w:r w:rsidR="00045CD1" w:rsidRPr="00395319">
              <w:rPr>
                <w:rStyle w:val="gi"/>
                <w:rFonts w:eastAsia="Times New Roman" w:cs="Times New Roman"/>
              </w:rPr>
              <w:t xml:space="preserve"> &lt;douglas.demaster@noaa.gov&gt;, Richard Merrick - NOAA Federal &lt;Richard.Merrick@noaa.gov&gt;, Robyn </w:t>
            </w:r>
            <w:proofErr w:type="spellStart"/>
            <w:r w:rsidR="00045CD1" w:rsidRPr="00395319">
              <w:rPr>
                <w:rStyle w:val="gi"/>
                <w:rFonts w:eastAsia="Times New Roman" w:cs="Times New Roman"/>
              </w:rPr>
              <w:t>Angliss</w:t>
            </w:r>
            <w:proofErr w:type="spellEnd"/>
            <w:r w:rsidR="00045CD1" w:rsidRPr="00395319">
              <w:rPr>
                <w:rStyle w:val="gi"/>
                <w:rFonts w:eastAsia="Times New Roman" w:cs="Times New Roman"/>
              </w:rPr>
              <w:t xml:space="preserve"> &lt;robyn.angliss@noaa.gov&gt;,</w:t>
            </w:r>
            <w:r w:rsidR="00045CD1" w:rsidRPr="00395319">
              <w:rPr>
                <w:rFonts w:eastAsia="Times New Roman" w:cs="Times New Roman"/>
              </w:rPr>
              <w:br/>
            </w:r>
            <w:r w:rsidR="00045CD1" w:rsidRPr="00395319">
              <w:rPr>
                <w:rStyle w:val="gi"/>
                <w:rFonts w:eastAsia="Times New Roman" w:cs="Times New Roman"/>
              </w:rPr>
              <w:t> </w:t>
            </w:r>
            <w:proofErr w:type="spellStart"/>
            <w:r w:rsidR="00045CD1" w:rsidRPr="00395319">
              <w:rPr>
                <w:rStyle w:val="gi"/>
                <w:rFonts w:eastAsia="Times New Roman" w:cs="Times New Roman"/>
              </w:rPr>
              <w:t>Zdenka</w:t>
            </w:r>
            <w:proofErr w:type="spellEnd"/>
            <w:r w:rsidR="00045CD1" w:rsidRPr="00395319">
              <w:rPr>
                <w:rStyle w:val="gi"/>
                <w:rFonts w:eastAsia="Times New Roman" w:cs="Times New Roman"/>
              </w:rPr>
              <w:t xml:space="preserve"> S Willis &lt;Zdenka.S.Willis@noaa.gov&gt;, </w:t>
            </w:r>
            <w:r w:rsidR="00045CD1" w:rsidRPr="00395319">
              <w:rPr>
                <w:rFonts w:eastAsia="Times New Roman" w:cs="Times New Roman"/>
              </w:rPr>
              <w:fldChar w:fldCharType="begin"/>
            </w:r>
            <w:r w:rsidR="00045CD1" w:rsidRPr="00395319">
              <w:rPr>
                <w:rFonts w:eastAsia="Times New Roman" w:cs="Times New Roman"/>
              </w:rPr>
              <w:instrText xml:space="preserve"> HYPERLINK "mailto:alex.zerbini@noaa.gov" \t "_blank" </w:instrText>
            </w:r>
            <w:r w:rsidR="00045CD1" w:rsidRPr="00395319">
              <w:rPr>
                <w:rFonts w:eastAsia="Times New Roman" w:cs="Times New Roman"/>
              </w:rPr>
              <w:fldChar w:fldCharType="separate"/>
            </w:r>
            <w:r w:rsidR="00045CD1" w:rsidRPr="00395319">
              <w:rPr>
                <w:rStyle w:val="Hyperlink"/>
                <w:rFonts w:eastAsia="Times New Roman" w:cs="Times New Roman"/>
              </w:rPr>
              <w:t>alex.zerbini@noaa.gov</w:t>
            </w:r>
            <w:r w:rsidR="00045CD1" w:rsidRPr="00395319">
              <w:rPr>
                <w:rFonts w:eastAsia="Times New Roman" w:cs="Times New Roman"/>
              </w:rPr>
              <w:fldChar w:fldCharType="end"/>
            </w:r>
            <w:r w:rsidR="00045CD1" w:rsidRPr="00395319">
              <w:rPr>
                <w:rFonts w:eastAsia="Times New Roman" w:cs="Times New Roman"/>
              </w:rPr>
              <w:t xml:space="preserve">  </w:t>
            </w:r>
            <w:r w:rsidR="00045CD1" w:rsidRPr="00395319">
              <w:rPr>
                <w:rFonts w:eastAsia="Times New Roman" w:cs="Times New Roman"/>
              </w:rPr>
              <w:fldChar w:fldCharType="begin"/>
            </w:r>
            <w:r w:rsidR="00045CD1" w:rsidRPr="00395319">
              <w:rPr>
                <w:rFonts w:eastAsia="Times New Roman" w:cs="Times New Roman"/>
              </w:rPr>
              <w:instrText xml:space="preserve"> HYPERLINK "mailto:amy.kennedy@noaa.gov" \t "_blank" </w:instrText>
            </w:r>
            <w:r w:rsidR="00045CD1" w:rsidRPr="00395319">
              <w:rPr>
                <w:rFonts w:eastAsia="Times New Roman" w:cs="Times New Roman"/>
              </w:rPr>
              <w:fldChar w:fldCharType="separate"/>
            </w:r>
            <w:r w:rsidR="00045CD1" w:rsidRPr="00395319">
              <w:rPr>
                <w:rStyle w:val="Hyperlink"/>
                <w:rFonts w:eastAsia="Times New Roman" w:cs="Times New Roman"/>
              </w:rPr>
              <w:t>amy.kennedy@noaa.gov</w:t>
            </w:r>
            <w:r w:rsidR="00045CD1" w:rsidRPr="00395319">
              <w:rPr>
                <w:rFonts w:eastAsia="Times New Roman" w:cs="Times New Roman"/>
              </w:rPr>
              <w:fldChar w:fldCharType="end"/>
            </w:r>
          </w:p>
        </w:tc>
      </w:tr>
      <w:tr w:rsidR="00045CD1" w:rsidRPr="00395319" w14:paraId="04FE0CC9" w14:textId="77777777" w:rsidTr="00045CD1">
        <w:tc>
          <w:tcPr>
            <w:tcW w:w="2620" w:type="dxa"/>
          </w:tcPr>
          <w:p w14:paraId="75C17B04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1A994523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</w:p>
        </w:tc>
      </w:tr>
      <w:tr w:rsidR="00045CD1" w:rsidRPr="00395319" w14:paraId="752CAD82" w14:textId="77777777" w:rsidTr="00045CD1">
        <w:tc>
          <w:tcPr>
            <w:tcW w:w="2620" w:type="dxa"/>
          </w:tcPr>
          <w:p w14:paraId="213D2FEC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Tag Manufacture –</w:t>
            </w:r>
          </w:p>
        </w:tc>
        <w:tc>
          <w:tcPr>
            <w:tcW w:w="6236" w:type="dxa"/>
          </w:tcPr>
          <w:p w14:paraId="43642D5A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Todd Lindstrom &lt;</w:t>
            </w:r>
            <w:hyperlink r:id="rId31" w:history="1">
              <w:r w:rsidRPr="00395319">
                <w:rPr>
                  <w:rStyle w:val="Hyperlink"/>
                  <w:rFonts w:eastAsia="Times New Roman" w:cs="Times New Roman"/>
                </w:rPr>
                <w:t>tags@wildlifecomputers.com</w:t>
              </w:r>
            </w:hyperlink>
            <w:r w:rsidRPr="00395319">
              <w:rPr>
                <w:rFonts w:eastAsia="Times New Roman" w:cs="Times New Roman"/>
              </w:rPr>
              <w:t xml:space="preserve">&gt;; </w:t>
            </w:r>
          </w:p>
        </w:tc>
      </w:tr>
      <w:tr w:rsidR="00045CD1" w:rsidRPr="00395319" w14:paraId="4A111BAC" w14:textId="77777777" w:rsidTr="00045CD1">
        <w:tc>
          <w:tcPr>
            <w:tcW w:w="2620" w:type="dxa"/>
          </w:tcPr>
          <w:p w14:paraId="4E094FEF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OBIS</w:t>
            </w:r>
            <w:r w:rsidRPr="00395319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236" w:type="dxa"/>
          </w:tcPr>
          <w:p w14:paraId="564C5977" w14:textId="77777777" w:rsidR="00045CD1" w:rsidRPr="00395319" w:rsidRDefault="008B43F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Philip Goldstein </w:t>
            </w:r>
            <w:r w:rsidR="00045CD1" w:rsidRPr="00395319">
              <w:rPr>
                <w:rFonts w:eastAsia="Times New Roman" w:cs="Times New Roman"/>
              </w:rPr>
              <w:t>&lt;</w:t>
            </w:r>
            <w:hyperlink r:id="rId32" w:history="1">
              <w:r w:rsidR="00045CD1" w:rsidRPr="00395319">
                <w:rPr>
                  <w:rStyle w:val="Hyperlink"/>
                  <w:rFonts w:eastAsia="Times New Roman" w:cs="Times New Roman"/>
                </w:rPr>
                <w:t>philip.goldstein@colorado.edu</w:t>
              </w:r>
            </w:hyperlink>
            <w:r w:rsidR="00045CD1" w:rsidRPr="00395319">
              <w:rPr>
                <w:rFonts w:eastAsia="Times New Roman" w:cs="Times New Roman"/>
              </w:rPr>
              <w:t>&gt;;</w:t>
            </w:r>
          </w:p>
        </w:tc>
      </w:tr>
      <w:tr w:rsidR="00045CD1" w:rsidRPr="00395319" w14:paraId="556D0FD2" w14:textId="77777777" w:rsidTr="00045CD1">
        <w:tc>
          <w:tcPr>
            <w:tcW w:w="2620" w:type="dxa"/>
          </w:tcPr>
          <w:p w14:paraId="0D5F6F7A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TOPP</w:t>
            </w:r>
          </w:p>
        </w:tc>
        <w:tc>
          <w:tcPr>
            <w:tcW w:w="6236" w:type="dxa"/>
          </w:tcPr>
          <w:p w14:paraId="21445491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Daniel Costa &lt;</w:t>
            </w:r>
            <w:hyperlink r:id="rId33" w:history="1">
              <w:r w:rsidRPr="00395319">
                <w:rPr>
                  <w:rStyle w:val="Hyperlink"/>
                  <w:rFonts w:eastAsia="Times New Roman" w:cs="Times New Roman"/>
                </w:rPr>
                <w:t>costa@ucsc.edu</w:t>
              </w:r>
            </w:hyperlink>
            <w:r w:rsidRPr="00395319">
              <w:rPr>
                <w:rFonts w:eastAsia="Times New Roman" w:cs="Times New Roman"/>
              </w:rPr>
              <w:t>&gt;;</w:t>
            </w:r>
          </w:p>
        </w:tc>
      </w:tr>
      <w:tr w:rsidR="00045CD1" w:rsidRPr="00395319" w14:paraId="22AD7EA9" w14:textId="77777777" w:rsidTr="00045CD1">
        <w:tc>
          <w:tcPr>
            <w:tcW w:w="2620" w:type="dxa"/>
          </w:tcPr>
          <w:p w14:paraId="5404E0A0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Data Provider -</w:t>
            </w:r>
          </w:p>
        </w:tc>
        <w:tc>
          <w:tcPr>
            <w:tcW w:w="6236" w:type="dxa"/>
          </w:tcPr>
          <w:p w14:paraId="5A2A4532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Lloyd Lowry &lt;</w:t>
            </w:r>
            <w:hyperlink r:id="rId34" w:history="1">
              <w:r w:rsidRPr="00395319">
                <w:rPr>
                  <w:rStyle w:val="Hyperlink"/>
                  <w:rFonts w:eastAsia="Times New Roman" w:cs="Times New Roman"/>
                </w:rPr>
                <w:t>llowry@hawaii.rr.com</w:t>
              </w:r>
            </w:hyperlink>
            <w:r w:rsidRPr="00395319">
              <w:rPr>
                <w:rFonts w:eastAsia="Times New Roman" w:cs="Times New Roman"/>
              </w:rPr>
              <w:t>&gt;</w:t>
            </w:r>
          </w:p>
        </w:tc>
      </w:tr>
      <w:tr w:rsidR="00045CD1" w:rsidRPr="00395319" w14:paraId="4E929B5E" w14:textId="77777777" w:rsidTr="00045CD1">
        <w:tc>
          <w:tcPr>
            <w:tcW w:w="2620" w:type="dxa"/>
          </w:tcPr>
          <w:p w14:paraId="74E0D7A8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 Marine Mammal Commission - </w:t>
            </w:r>
          </w:p>
        </w:tc>
        <w:tc>
          <w:tcPr>
            <w:tcW w:w="6236" w:type="dxa"/>
          </w:tcPr>
          <w:p w14:paraId="70BE460F" w14:textId="77777777" w:rsidR="00045CD1" w:rsidRPr="00395319" w:rsidRDefault="008B43F1" w:rsidP="00045CD1">
            <w:pPr>
              <w:rPr>
                <w:rFonts w:eastAsia="Times New Roman" w:cs="Times New Roman"/>
              </w:rPr>
            </w:pPr>
            <w:r>
              <w:t xml:space="preserve">Peter Thomas </w:t>
            </w:r>
            <w:hyperlink r:id="rId35" w:history="1">
              <w:r w:rsidR="00045CD1" w:rsidRPr="00395319">
                <w:rPr>
                  <w:rStyle w:val="Hyperlink"/>
                  <w:rFonts w:eastAsia="Times New Roman" w:cs="Times New Roman"/>
                </w:rPr>
                <w:t>pthomas@mmc.gov</w:t>
              </w:r>
            </w:hyperlink>
            <w:r w:rsidR="00045CD1" w:rsidRPr="00395319">
              <w:rPr>
                <w:rFonts w:eastAsia="Times New Roman" w:cs="Times New Roman"/>
              </w:rPr>
              <w:t>&gt;; Dennis Heinemann &lt;</w:t>
            </w:r>
            <w:hyperlink r:id="rId36" w:history="1">
              <w:r w:rsidR="00045CD1" w:rsidRPr="00395319">
                <w:rPr>
                  <w:rStyle w:val="Hyperlink"/>
                  <w:rFonts w:eastAsia="Times New Roman" w:cs="Times New Roman"/>
                </w:rPr>
                <w:t>dheinemann@mmc.gov</w:t>
              </w:r>
            </w:hyperlink>
            <w:r w:rsidR="00045CD1" w:rsidRPr="00395319">
              <w:rPr>
                <w:rFonts w:eastAsia="Times New Roman" w:cs="Times New Roman"/>
              </w:rPr>
              <w:t>&gt;; Samantha Simmons</w:t>
            </w:r>
          </w:p>
        </w:tc>
      </w:tr>
      <w:tr w:rsidR="00045CD1" w:rsidRPr="00395319" w14:paraId="34E41047" w14:textId="77777777" w:rsidTr="00045CD1">
        <w:tc>
          <w:tcPr>
            <w:tcW w:w="2620" w:type="dxa"/>
          </w:tcPr>
          <w:p w14:paraId="695F50F8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Navy -</w:t>
            </w:r>
          </w:p>
        </w:tc>
        <w:tc>
          <w:tcPr>
            <w:tcW w:w="6236" w:type="dxa"/>
          </w:tcPr>
          <w:p w14:paraId="08B2228C" w14:textId="77777777" w:rsidR="00045CD1" w:rsidRPr="00395319" w:rsidRDefault="00045CD1" w:rsidP="00045CD1">
            <w:r w:rsidRPr="00395319">
              <w:rPr>
                <w:rFonts w:eastAsia="Times New Roman" w:cs="Times New Roman"/>
              </w:rPr>
              <w:t>Weise, Michael CIV ONR 322 &lt;</w:t>
            </w:r>
            <w:r w:rsidRPr="00395319">
              <w:rPr>
                <w:rStyle w:val="gi"/>
                <w:rFonts w:eastAsia="Times New Roman" w:cs="Times New Roman"/>
              </w:rPr>
              <w:t xml:space="preserve"> michael.j.weise@navy.mil&gt;</w:t>
            </w:r>
          </w:p>
        </w:tc>
      </w:tr>
      <w:tr w:rsidR="00045CD1" w:rsidRPr="00395319" w14:paraId="499FCAC6" w14:textId="77777777" w:rsidTr="00045CD1">
        <w:tc>
          <w:tcPr>
            <w:tcW w:w="2620" w:type="dxa"/>
          </w:tcPr>
          <w:p w14:paraId="2C514F35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NSF </w:t>
            </w:r>
            <w:proofErr w:type="gramStart"/>
            <w:r w:rsidRPr="00395319">
              <w:rPr>
                <w:rFonts w:eastAsia="Times New Roman" w:cs="Times New Roman"/>
              </w:rPr>
              <w:t xml:space="preserve">- </w:t>
            </w:r>
            <w:r w:rsidRPr="00395319">
              <w:rPr>
                <w:rStyle w:val="gi"/>
                <w:rFonts w:eastAsia="Times New Roman" w:cs="Times New Roman"/>
              </w:rPr>
              <w:t> </w:t>
            </w:r>
            <w:proofErr w:type="gramEnd"/>
          </w:p>
        </w:tc>
        <w:tc>
          <w:tcPr>
            <w:tcW w:w="6236" w:type="dxa"/>
          </w:tcPr>
          <w:p w14:paraId="46586ECF" w14:textId="77777777" w:rsidR="00045CD1" w:rsidRPr="00395319" w:rsidRDefault="00045CD1" w:rsidP="00045CD1">
            <w:r w:rsidRPr="00395319">
              <w:rPr>
                <w:rStyle w:val="gi"/>
                <w:rFonts w:eastAsia="Times New Roman" w:cs="Times New Roman"/>
              </w:rPr>
              <w:t>"Brendan Kelly (brendan_p_kelly@ostp.eop.gov)" &lt;brendan_p_kelly@ostp.eop.gov&gt;,</w:t>
            </w:r>
            <w:r w:rsidRPr="00395319">
              <w:rPr>
                <w:rFonts w:eastAsia="Times New Roman" w:cs="Times New Roman"/>
              </w:rPr>
              <w:br/>
            </w:r>
            <w:r w:rsidRPr="00395319">
              <w:rPr>
                <w:rStyle w:val="gi"/>
                <w:rFonts w:eastAsia="Times New Roman" w:cs="Times New Roman"/>
              </w:rPr>
              <w:t> "Stephenson, Simon" &lt;SStephen@nsf.gov&gt;,</w:t>
            </w:r>
            <w:r w:rsidRPr="00395319">
              <w:rPr>
                <w:rFonts w:eastAsia="Times New Roman" w:cs="Times New Roman"/>
              </w:rPr>
              <w:br/>
            </w:r>
            <w:r w:rsidRPr="00395319">
              <w:rPr>
                <w:rStyle w:val="gi"/>
                <w:rFonts w:eastAsia="Times New Roman" w:cs="Times New Roman"/>
              </w:rPr>
              <w:t> ekey@nsf.gov</w:t>
            </w:r>
          </w:p>
        </w:tc>
      </w:tr>
      <w:tr w:rsidR="00045CD1" w:rsidRPr="00395319" w14:paraId="70234904" w14:textId="77777777" w:rsidTr="00045CD1">
        <w:tc>
          <w:tcPr>
            <w:tcW w:w="2620" w:type="dxa"/>
          </w:tcPr>
          <w:p w14:paraId="1232E407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PEW –</w:t>
            </w:r>
          </w:p>
        </w:tc>
        <w:tc>
          <w:tcPr>
            <w:tcW w:w="6236" w:type="dxa"/>
          </w:tcPr>
          <w:p w14:paraId="456288B4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Henry Huntington </w:t>
            </w:r>
            <w:hyperlink r:id="rId37" w:history="1">
              <w:r w:rsidRPr="00395319">
                <w:rPr>
                  <w:rStyle w:val="Hyperlink"/>
                  <w:rFonts w:eastAsia="Times New Roman" w:cs="Times New Roman"/>
                </w:rPr>
                <w:t>hhuntington@pewtrusts.org</w:t>
              </w:r>
            </w:hyperlink>
            <w:r w:rsidRPr="00395319">
              <w:rPr>
                <w:rFonts w:eastAsia="Times New Roman" w:cs="Times New Roman"/>
              </w:rPr>
              <w:t xml:space="preserve">, </w:t>
            </w:r>
            <w:hyperlink r:id="rId38" w:history="1">
              <w:r w:rsidRPr="00395319">
                <w:rPr>
                  <w:rStyle w:val="Hyperlink"/>
                  <w:rFonts w:eastAsia="Times New Roman" w:cs="Times New Roman"/>
                </w:rPr>
                <w:t>mheiman@pewtrusts.org</w:t>
              </w:r>
            </w:hyperlink>
          </w:p>
        </w:tc>
      </w:tr>
      <w:tr w:rsidR="00045CD1" w:rsidRPr="00395319" w14:paraId="01A3E0CF" w14:textId="77777777" w:rsidTr="00045CD1">
        <w:tc>
          <w:tcPr>
            <w:tcW w:w="2620" w:type="dxa"/>
          </w:tcPr>
          <w:p w14:paraId="14B50050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>ADF&amp;G -</w:t>
            </w:r>
          </w:p>
        </w:tc>
        <w:tc>
          <w:tcPr>
            <w:tcW w:w="6236" w:type="dxa"/>
          </w:tcPr>
          <w:p w14:paraId="7ED9B93A" w14:textId="77777777" w:rsidR="00045CD1" w:rsidRPr="00395319" w:rsidRDefault="008B43F1" w:rsidP="00045CD1">
            <w:pPr>
              <w:rPr>
                <w:rFonts w:eastAsia="Times New Roman" w:cs="Times New Roman"/>
              </w:rPr>
            </w:pPr>
            <w:r>
              <w:t xml:space="preserve">Bob Small </w:t>
            </w:r>
            <w:hyperlink r:id="rId39" w:history="1">
              <w:r w:rsidR="00045CD1" w:rsidRPr="00395319">
                <w:rPr>
                  <w:rStyle w:val="Hyperlink"/>
                  <w:rFonts w:eastAsia="Times New Roman" w:cs="Times New Roman"/>
                </w:rPr>
                <w:t>bob.small@alaska.gov</w:t>
              </w:r>
            </w:hyperlink>
            <w:r w:rsidR="00045CD1" w:rsidRPr="00395319">
              <w:rPr>
                <w:rFonts w:eastAsia="Times New Roman" w:cs="Times New Roman"/>
              </w:rPr>
              <w:t xml:space="preserve">, </w:t>
            </w:r>
            <w:r>
              <w:rPr>
                <w:rFonts w:eastAsia="Times New Roman" w:cs="Times New Roman"/>
              </w:rPr>
              <w:t xml:space="preserve">Lori Quakenbush </w:t>
            </w:r>
            <w:hyperlink r:id="rId40" w:history="1">
              <w:r w:rsidR="00045CD1" w:rsidRPr="00395319">
                <w:rPr>
                  <w:rStyle w:val="Hyperlink"/>
                  <w:rFonts w:eastAsia="Times New Roman" w:cs="Times New Roman"/>
                </w:rPr>
                <w:t>lori.quakenbush@alaska.gov</w:t>
              </w:r>
            </w:hyperlink>
          </w:p>
        </w:tc>
      </w:tr>
      <w:tr w:rsidR="00045CD1" w14:paraId="69C36B72" w14:textId="77777777" w:rsidTr="00045CD1">
        <w:tc>
          <w:tcPr>
            <w:tcW w:w="2620" w:type="dxa"/>
          </w:tcPr>
          <w:p w14:paraId="06F406B2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 w:rsidRPr="00395319">
              <w:rPr>
                <w:rFonts w:eastAsia="Times New Roman" w:cs="Times New Roman"/>
              </w:rPr>
              <w:t xml:space="preserve">AOOS/AXIOM </w:t>
            </w:r>
            <w:proofErr w:type="gramStart"/>
            <w:r w:rsidRPr="00395319">
              <w:rPr>
                <w:rFonts w:eastAsia="Times New Roman" w:cs="Times New Roman"/>
              </w:rPr>
              <w:t xml:space="preserve">-  </w:t>
            </w:r>
            <w:proofErr w:type="gramEnd"/>
          </w:p>
        </w:tc>
        <w:tc>
          <w:tcPr>
            <w:tcW w:w="6236" w:type="dxa"/>
          </w:tcPr>
          <w:p w14:paraId="5AB1958F" w14:textId="77777777" w:rsidR="00045CD1" w:rsidRDefault="008B43F1" w:rsidP="00045CD1">
            <w:r>
              <w:rPr>
                <w:rFonts w:eastAsia="Times New Roman" w:cs="Times New Roman"/>
              </w:rPr>
              <w:t xml:space="preserve">Will </w:t>
            </w:r>
            <w:proofErr w:type="spellStart"/>
            <w:r>
              <w:rPr>
                <w:rFonts w:eastAsia="Times New Roman" w:cs="Times New Roman"/>
              </w:rPr>
              <w:t>Koeppen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045CD1" w:rsidRPr="00395319">
              <w:rPr>
                <w:rFonts w:eastAsia="Times New Roman" w:cs="Times New Roman"/>
              </w:rPr>
              <w:t>&lt;</w:t>
            </w:r>
            <w:hyperlink r:id="rId41" w:history="1">
              <w:r w:rsidR="00045CD1" w:rsidRPr="00395319">
                <w:rPr>
                  <w:rStyle w:val="Hyperlink"/>
                  <w:rFonts w:eastAsia="Times New Roman" w:cs="Times New Roman"/>
                </w:rPr>
                <w:t>will@axiomalaska.com</w:t>
              </w:r>
            </w:hyperlink>
            <w:r w:rsidR="00045CD1" w:rsidRPr="00395319">
              <w:rPr>
                <w:rFonts w:eastAsia="Times New Roman" w:cs="Times New Roman"/>
              </w:rPr>
              <w:t>&gt;</w:t>
            </w:r>
            <w:r w:rsidR="00045CD1" w:rsidRPr="00395319">
              <w:rPr>
                <w:rFonts w:eastAsia="Times New Roman" w:cs="Times New Roman"/>
              </w:rPr>
              <w:br/>
            </w:r>
            <w:r w:rsidR="00045CD1" w:rsidRPr="00395319">
              <w:rPr>
                <w:rFonts w:eastAsia="Times New Roman" w:cs="Times New Roman"/>
              </w:rPr>
              <w:lastRenderedPageBreak/>
              <w:t>Darcy Dugan &lt;</w:t>
            </w:r>
            <w:hyperlink r:id="rId42" w:history="1">
              <w:r w:rsidR="00045CD1" w:rsidRPr="00395319">
                <w:rPr>
                  <w:rStyle w:val="Hyperlink"/>
                  <w:rFonts w:eastAsia="Times New Roman" w:cs="Times New Roman"/>
                </w:rPr>
                <w:t>dugan@aoos.org</w:t>
              </w:r>
            </w:hyperlink>
            <w:r w:rsidR="00045CD1" w:rsidRPr="00395319">
              <w:rPr>
                <w:rFonts w:eastAsia="Times New Roman" w:cs="Times New Roman"/>
              </w:rPr>
              <w:t xml:space="preserve">&gt;; Molly </w:t>
            </w:r>
            <w:proofErr w:type="spellStart"/>
            <w:r w:rsidR="00045CD1" w:rsidRPr="00395319">
              <w:rPr>
                <w:rFonts w:eastAsia="Times New Roman" w:cs="Times New Roman"/>
              </w:rPr>
              <w:t>McCammon</w:t>
            </w:r>
            <w:proofErr w:type="spellEnd"/>
            <w:r w:rsidR="00045CD1" w:rsidRPr="00395319">
              <w:rPr>
                <w:rFonts w:eastAsia="Times New Roman" w:cs="Times New Roman"/>
              </w:rPr>
              <w:t xml:space="preserve"> &lt;</w:t>
            </w:r>
            <w:hyperlink r:id="rId43" w:history="1">
              <w:r w:rsidR="00045CD1" w:rsidRPr="00395319">
                <w:rPr>
                  <w:rStyle w:val="Hyperlink"/>
                  <w:rFonts w:eastAsia="Times New Roman" w:cs="Times New Roman"/>
                </w:rPr>
                <w:t>mccammon@aoos.org</w:t>
              </w:r>
            </w:hyperlink>
            <w:r w:rsidR="00045CD1" w:rsidRPr="00395319">
              <w:rPr>
                <w:rFonts w:eastAsia="Times New Roman" w:cs="Times New Roman"/>
              </w:rPr>
              <w:t xml:space="preserve">; Shane </w:t>
            </w:r>
            <w:proofErr w:type="spellStart"/>
            <w:r w:rsidR="00045CD1" w:rsidRPr="00395319">
              <w:rPr>
                <w:rFonts w:eastAsia="Times New Roman" w:cs="Times New Roman"/>
              </w:rPr>
              <w:t>StClair</w:t>
            </w:r>
            <w:proofErr w:type="spellEnd"/>
            <w:r w:rsidR="00045CD1" w:rsidRPr="00395319">
              <w:rPr>
                <w:rFonts w:eastAsia="Times New Roman" w:cs="Times New Roman"/>
              </w:rPr>
              <w:t xml:space="preserve"> &lt;</w:t>
            </w:r>
            <w:hyperlink r:id="rId44" w:history="1">
              <w:r w:rsidR="00045CD1" w:rsidRPr="00395319">
                <w:rPr>
                  <w:rStyle w:val="Hyperlink"/>
                  <w:rFonts w:eastAsia="Times New Roman" w:cs="Times New Roman"/>
                </w:rPr>
                <w:t>shane@axiomalaska.com</w:t>
              </w:r>
            </w:hyperlink>
            <w:r w:rsidR="00045CD1" w:rsidRPr="00395319">
              <w:rPr>
                <w:rFonts w:eastAsia="Times New Roman" w:cs="Times New Roman"/>
              </w:rPr>
              <w:t xml:space="preserve">&gt;; Rob </w:t>
            </w:r>
            <w:proofErr w:type="spellStart"/>
            <w:r w:rsidR="00045CD1" w:rsidRPr="00395319">
              <w:rPr>
                <w:rFonts w:eastAsia="Times New Roman" w:cs="Times New Roman"/>
              </w:rPr>
              <w:t>Bochenek</w:t>
            </w:r>
            <w:proofErr w:type="spellEnd"/>
            <w:r w:rsidR="00045CD1" w:rsidRPr="00395319">
              <w:rPr>
                <w:rFonts w:eastAsia="Times New Roman" w:cs="Times New Roman"/>
              </w:rPr>
              <w:t xml:space="preserve"> &lt;</w:t>
            </w:r>
            <w:hyperlink r:id="rId45" w:history="1">
              <w:r w:rsidR="00045CD1" w:rsidRPr="00395319">
                <w:rPr>
                  <w:rStyle w:val="Hyperlink"/>
                  <w:rFonts w:eastAsia="Times New Roman" w:cs="Times New Roman"/>
                </w:rPr>
                <w:t>rob@axiomalaska.com</w:t>
              </w:r>
            </w:hyperlink>
            <w:r w:rsidR="00045CD1" w:rsidRPr="00395319">
              <w:rPr>
                <w:rFonts w:eastAsia="Times New Roman" w:cs="Times New Roman"/>
              </w:rPr>
              <w:t>&gt;; Ellen Tyler</w:t>
            </w:r>
          </w:p>
        </w:tc>
      </w:tr>
      <w:tr w:rsidR="00045CD1" w:rsidRPr="00395319" w14:paraId="53926BB0" w14:textId="77777777" w:rsidTr="00045CD1">
        <w:tc>
          <w:tcPr>
            <w:tcW w:w="2620" w:type="dxa"/>
          </w:tcPr>
          <w:p w14:paraId="08FDEA81" w14:textId="77777777" w:rsidR="00045CD1" w:rsidRPr="00395319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NSB</w:t>
            </w:r>
          </w:p>
        </w:tc>
        <w:tc>
          <w:tcPr>
            <w:tcW w:w="6236" w:type="dxa"/>
          </w:tcPr>
          <w:p w14:paraId="101A1488" w14:textId="77777777" w:rsidR="00045CD1" w:rsidRPr="00395319" w:rsidRDefault="00045CD1" w:rsidP="00045CD1">
            <w:r>
              <w:t xml:space="preserve">Robert </w:t>
            </w:r>
            <w:proofErr w:type="spellStart"/>
            <w:r>
              <w:t>Suydam</w:t>
            </w:r>
            <w:proofErr w:type="spellEnd"/>
            <w:r>
              <w:t>, Craig George</w:t>
            </w:r>
          </w:p>
        </w:tc>
      </w:tr>
      <w:tr w:rsidR="00045CD1" w14:paraId="63922AE8" w14:textId="77777777" w:rsidTr="00045CD1">
        <w:tc>
          <w:tcPr>
            <w:tcW w:w="2620" w:type="dxa"/>
          </w:tcPr>
          <w:p w14:paraId="333A2750" w14:textId="77777777" w:rsidR="00045CD1" w:rsidRDefault="00045CD1" w:rsidP="00045CD1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Friends of Cooper Island</w:t>
            </w:r>
          </w:p>
        </w:tc>
        <w:tc>
          <w:tcPr>
            <w:tcW w:w="6236" w:type="dxa"/>
          </w:tcPr>
          <w:p w14:paraId="590302E0" w14:textId="77777777" w:rsidR="00045CD1" w:rsidRDefault="00045CD1" w:rsidP="00045CD1">
            <w:r>
              <w:t xml:space="preserve">George </w:t>
            </w:r>
            <w:proofErr w:type="spellStart"/>
            <w:r>
              <w:t>Divoky</w:t>
            </w:r>
            <w:proofErr w:type="spellEnd"/>
          </w:p>
        </w:tc>
      </w:tr>
    </w:tbl>
    <w:p w14:paraId="7984F6D2" w14:textId="77777777" w:rsidR="00045CD1" w:rsidRDefault="00045CD1" w:rsidP="00045CD1"/>
    <w:p w14:paraId="7CFDCFBF" w14:textId="77777777" w:rsidR="00045CD1" w:rsidRDefault="00045CD1" w:rsidP="00045CD1"/>
    <w:p w14:paraId="3017BD29" w14:textId="77777777" w:rsidR="00045CD1" w:rsidRDefault="00045CD1" w:rsidP="00045CD1"/>
    <w:p w14:paraId="19C0A198" w14:textId="77777777" w:rsidR="00830E07" w:rsidRDefault="00830E07" w:rsidP="00045CD1">
      <w:r>
        <w:rPr>
          <w:b/>
          <w:bCs/>
        </w:rPr>
        <w:t xml:space="preserve">The webinar access is: </w:t>
      </w:r>
    </w:p>
    <w:p w14:paraId="0E03F394" w14:textId="77777777" w:rsidR="00830E07" w:rsidRDefault="00830E07" w:rsidP="00830E07">
      <w:pPr>
        <w:pStyle w:val="NormalWeb"/>
      </w:pPr>
      <w:r>
        <w:t> Topic: Arctic ATN </w:t>
      </w:r>
    </w:p>
    <w:p w14:paraId="48A42073" w14:textId="77777777" w:rsidR="00830E07" w:rsidRDefault="00830E07" w:rsidP="00830E07">
      <w:pPr>
        <w:pStyle w:val="NormalWeb"/>
      </w:pPr>
      <w:r>
        <w:rPr>
          <w:rFonts w:ascii="Tahoma" w:hAnsi="Tahoma"/>
          <w:color w:val="222222"/>
        </w:rPr>
        <w:t>Date: Monday, March 25, 2013 </w:t>
      </w:r>
      <w:r>
        <w:rPr>
          <w:rFonts w:ascii="Tahoma" w:hAnsi="Tahoma"/>
          <w:color w:val="222222"/>
        </w:rPr>
        <w:br/>
        <w:t>Time: 8:00 am, Alaska Daylight Time (Anchorage, GMT-08:00) </w:t>
      </w:r>
      <w:r>
        <w:rPr>
          <w:rFonts w:ascii="Tahoma" w:hAnsi="Tahoma"/>
          <w:color w:val="222222"/>
        </w:rPr>
        <w:br/>
        <w:t>Meeting Number: 624 693 858 </w:t>
      </w:r>
      <w:r>
        <w:rPr>
          <w:rFonts w:ascii="Tahoma" w:hAnsi="Tahoma"/>
          <w:color w:val="222222"/>
        </w:rPr>
        <w:br/>
        <w:t xml:space="preserve">Meeting Password: </w:t>
      </w:r>
      <w:proofErr w:type="spellStart"/>
      <w:r>
        <w:rPr>
          <w:rFonts w:ascii="Tahoma" w:hAnsi="Tahoma"/>
          <w:color w:val="222222"/>
        </w:rPr>
        <w:t>arcticturn</w:t>
      </w:r>
      <w:proofErr w:type="spellEnd"/>
      <w:r>
        <w:rPr>
          <w:rFonts w:ascii="Tahoma" w:hAnsi="Tahoma"/>
          <w:color w:val="222222"/>
        </w:rPr>
        <w:t> </w:t>
      </w:r>
      <w:r>
        <w:rPr>
          <w:rFonts w:ascii="Tahoma" w:hAnsi="Tahoma"/>
          <w:color w:val="222222"/>
        </w:rPr>
        <w:br/>
      </w:r>
      <w:r>
        <w:rPr>
          <w:rFonts w:ascii="Tahoma" w:hAnsi="Tahoma"/>
          <w:color w:val="222222"/>
        </w:rPr>
        <w:br/>
        <w:t>------------------------------------------------------- </w:t>
      </w:r>
      <w:r>
        <w:rPr>
          <w:rFonts w:ascii="Tahoma" w:hAnsi="Tahoma"/>
          <w:color w:val="222222"/>
        </w:rPr>
        <w:br/>
        <w:t>To join the online meeting (Now from mobile devices!) </w:t>
      </w:r>
      <w:r>
        <w:rPr>
          <w:rFonts w:ascii="Tahoma" w:hAnsi="Tahoma"/>
          <w:color w:val="222222"/>
        </w:rPr>
        <w:br/>
        <w:t>------------------------------------------------------- </w:t>
      </w:r>
      <w:r>
        <w:rPr>
          <w:rFonts w:ascii="Tahoma" w:hAnsi="Tahoma"/>
          <w:color w:val="222222"/>
        </w:rPr>
        <w:br/>
        <w:t>1. Go to </w:t>
      </w:r>
      <w:r>
        <w:fldChar w:fldCharType="begin"/>
      </w:r>
      <w:r>
        <w:instrText xml:space="preserve"> HYPERLINK "https://aoos-nprb.webex.com/aoos-nprb/j.php?ED=226438867&amp;UID=1473126352&amp;PW=NMWY5NDJkNzc0&amp;RT=MiMz" \t "_blank" </w:instrText>
      </w:r>
      <w:r>
        <w:fldChar w:fldCharType="separate"/>
      </w:r>
      <w:r>
        <w:rPr>
          <w:rStyle w:val="Hyperlink"/>
          <w:rFonts w:ascii="Tahoma" w:hAnsi="Tahoma"/>
          <w:color w:val="1155CC"/>
        </w:rPr>
        <w:t>https://aoos-nprb.webex.com/aoos-nprb/j.php?ED=226438867&amp;UID=1473126352&amp;PW=NMWY5NDJkNzc0&amp;RT=MiMz</w:t>
      </w:r>
      <w:r>
        <w:fldChar w:fldCharType="end"/>
      </w:r>
      <w:r>
        <w:rPr>
          <w:rFonts w:ascii="Tahoma" w:hAnsi="Tahoma"/>
          <w:color w:val="222222"/>
        </w:rPr>
        <w:t> </w:t>
      </w:r>
      <w:r>
        <w:rPr>
          <w:rFonts w:ascii="Tahoma" w:hAnsi="Tahoma"/>
          <w:color w:val="222222"/>
        </w:rPr>
        <w:br/>
        <w:t>2. If requested, enter your name and email address. </w:t>
      </w:r>
      <w:r>
        <w:rPr>
          <w:rFonts w:ascii="Tahoma" w:hAnsi="Tahoma"/>
          <w:color w:val="222222"/>
        </w:rPr>
        <w:br/>
        <w:t xml:space="preserve">3. If a password is required, enter the meeting password: </w:t>
      </w:r>
      <w:proofErr w:type="spellStart"/>
      <w:r>
        <w:rPr>
          <w:rFonts w:ascii="Tahoma" w:hAnsi="Tahoma"/>
          <w:color w:val="222222"/>
        </w:rPr>
        <w:t>arcticturn</w:t>
      </w:r>
      <w:proofErr w:type="spellEnd"/>
      <w:r>
        <w:rPr>
          <w:rFonts w:ascii="Tahoma" w:hAnsi="Tahoma"/>
          <w:color w:val="222222"/>
        </w:rPr>
        <w:t> </w:t>
      </w:r>
      <w:r>
        <w:rPr>
          <w:rFonts w:ascii="Tahoma" w:hAnsi="Tahoma"/>
          <w:color w:val="222222"/>
        </w:rPr>
        <w:br/>
        <w:t>4. Click "Join". </w:t>
      </w:r>
      <w:r>
        <w:rPr>
          <w:rFonts w:ascii="Tahoma" w:hAnsi="Tahoma"/>
          <w:color w:val="222222"/>
        </w:rPr>
        <w:br/>
      </w:r>
      <w:r>
        <w:rPr>
          <w:rFonts w:ascii="Tahoma" w:hAnsi="Tahoma"/>
          <w:color w:val="222222"/>
        </w:rPr>
        <w:br/>
        <w:t>To view in other time zones or languages, please click the link: </w:t>
      </w:r>
      <w:r>
        <w:rPr>
          <w:rFonts w:ascii="Tahoma" w:hAnsi="Tahoma"/>
          <w:color w:val="222222"/>
        </w:rPr>
        <w:br/>
      </w:r>
      <w:r>
        <w:fldChar w:fldCharType="begin"/>
      </w:r>
      <w:r>
        <w:instrText xml:space="preserve"> HYPERLINK "https://aoos-nprb.webex.com/aoos-nprb/j.php?ED=226438867&amp;UID=1473126352&amp;PW=NMWY5NDJkNzc0&amp;ORT=MiMz" \t "_blank" </w:instrText>
      </w:r>
      <w:r>
        <w:fldChar w:fldCharType="separate"/>
      </w:r>
      <w:r>
        <w:rPr>
          <w:rStyle w:val="Hyperlink"/>
          <w:rFonts w:ascii="Tahoma" w:hAnsi="Tahoma"/>
          <w:color w:val="1155CC"/>
        </w:rPr>
        <w:t>https://aoos-nprb.webex.com/aoos-nprb/j.php?ED=226438867&amp;UID=1473126352&amp;PW=NMWY5NDJkNzc0&amp;ORT=MiMz</w:t>
      </w:r>
      <w:r>
        <w:fldChar w:fldCharType="end"/>
      </w:r>
      <w:r>
        <w:rPr>
          <w:rFonts w:ascii="Tahoma" w:hAnsi="Tahoma"/>
          <w:color w:val="222222"/>
        </w:rPr>
        <w:t> </w:t>
      </w:r>
      <w:r>
        <w:rPr>
          <w:rFonts w:ascii="Tahoma" w:hAnsi="Tahoma"/>
          <w:color w:val="222222"/>
        </w:rPr>
        <w:br/>
      </w:r>
      <w:r>
        <w:rPr>
          <w:rFonts w:ascii="Tahoma" w:hAnsi="Tahoma"/>
          <w:color w:val="222222"/>
        </w:rPr>
        <w:br/>
        <w:t>To add this meeting to your calendar program (for example Microsoft Outlook), click this link: </w:t>
      </w:r>
      <w:r>
        <w:rPr>
          <w:rFonts w:ascii="Tahoma" w:hAnsi="Tahoma"/>
          <w:color w:val="222222"/>
        </w:rPr>
        <w:br/>
      </w:r>
      <w:r>
        <w:fldChar w:fldCharType="begin"/>
      </w:r>
      <w:r>
        <w:instrText xml:space="preserve"> HYPERLINK "https://aoos-nprb.webex.com/aoos-nprb/j.php?ED=226438867&amp;UID=1473126352&amp;ICS=MI&amp;LD=1&amp;RD=2&amp;ST=1&amp;SHA2=hbbJoOxGPB34hYRmV7MCmlm6Y6VwHizxlwssWcKoTi0=&amp;RT=MiMz" \t "_blank" </w:instrText>
      </w:r>
      <w:r>
        <w:fldChar w:fldCharType="separate"/>
      </w:r>
      <w:r>
        <w:rPr>
          <w:rStyle w:val="Hyperlink"/>
          <w:rFonts w:ascii="Tahoma" w:hAnsi="Tahoma"/>
          <w:color w:val="1155CC"/>
        </w:rPr>
        <w:t>https://aoos-nprb.webex.com/aoos-nprb/j.php?ED=226438867&amp;UID=1473126352&amp;ICS=MI&amp;LD=1&amp;RD=2&amp;ST=1&amp;SHA2=hbbJoOxGPB34hYRmV7MCmlm6Y6VwHizxlwssWcKoTi0=&amp;RT=MiMz</w:t>
      </w:r>
      <w:r>
        <w:fldChar w:fldCharType="end"/>
      </w:r>
    </w:p>
    <w:p w14:paraId="5B7DB1A5" w14:textId="77777777" w:rsidR="00EE75F0" w:rsidRDefault="00EE75F0"/>
    <w:sectPr w:rsidR="00EE75F0" w:rsidSect="00621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7CC"/>
    <w:multiLevelType w:val="hybridMultilevel"/>
    <w:tmpl w:val="DF9A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E0D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D463AC4"/>
    <w:multiLevelType w:val="hybridMultilevel"/>
    <w:tmpl w:val="545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F0"/>
    <w:rsid w:val="000173A1"/>
    <w:rsid w:val="00045CD1"/>
    <w:rsid w:val="00112174"/>
    <w:rsid w:val="0015103F"/>
    <w:rsid w:val="0024307D"/>
    <w:rsid w:val="00434FC1"/>
    <w:rsid w:val="004A043F"/>
    <w:rsid w:val="004B1796"/>
    <w:rsid w:val="00571490"/>
    <w:rsid w:val="00621FD6"/>
    <w:rsid w:val="006A4B70"/>
    <w:rsid w:val="0074547F"/>
    <w:rsid w:val="007648B1"/>
    <w:rsid w:val="00830E07"/>
    <w:rsid w:val="008840A3"/>
    <w:rsid w:val="008B43F1"/>
    <w:rsid w:val="008B52D0"/>
    <w:rsid w:val="009548F3"/>
    <w:rsid w:val="009551A4"/>
    <w:rsid w:val="009D1699"/>
    <w:rsid w:val="009E7521"/>
    <w:rsid w:val="00B52F39"/>
    <w:rsid w:val="00BD1D5B"/>
    <w:rsid w:val="00C64A43"/>
    <w:rsid w:val="00CD7140"/>
    <w:rsid w:val="00D047E2"/>
    <w:rsid w:val="00D400CA"/>
    <w:rsid w:val="00DC596A"/>
    <w:rsid w:val="00E9713D"/>
    <w:rsid w:val="00EE75F0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0E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0E07"/>
    <w:rPr>
      <w:color w:val="0000FF"/>
      <w:u w:val="single"/>
    </w:rPr>
  </w:style>
  <w:style w:type="character" w:customStyle="1" w:styleId="gi">
    <w:name w:val="gi"/>
    <w:basedOn w:val="DefaultParagraphFont"/>
    <w:rsid w:val="00045CD1"/>
  </w:style>
  <w:style w:type="table" w:styleId="TableGrid">
    <w:name w:val="Table Grid"/>
    <w:basedOn w:val="TableNormal"/>
    <w:uiPriority w:val="59"/>
    <w:rsid w:val="000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5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0E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30E07"/>
    <w:rPr>
      <w:color w:val="0000FF"/>
      <w:u w:val="single"/>
    </w:rPr>
  </w:style>
  <w:style w:type="character" w:customStyle="1" w:styleId="gi">
    <w:name w:val="gi"/>
    <w:basedOn w:val="DefaultParagraphFont"/>
    <w:rsid w:val="00045CD1"/>
  </w:style>
  <w:style w:type="table" w:styleId="TableGrid">
    <w:name w:val="Table Grid"/>
    <w:basedOn w:val="TableNormal"/>
    <w:uiPriority w:val="59"/>
    <w:rsid w:val="000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45C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mailto:gay.sheffield@alaska.edu" TargetMode="External"/><Relationship Id="rId21" Type="http://schemas.openxmlformats.org/officeDocument/2006/relationships/hyperlink" Target="mailto:eric_regehr@fws.gov" TargetMode="External"/><Relationship Id="rId22" Type="http://schemas.openxmlformats.org/officeDocument/2006/relationships/hyperlink" Target="mailto:koakley@usgs.gov" TargetMode="External"/><Relationship Id="rId23" Type="http://schemas.openxmlformats.org/officeDocument/2006/relationships/hyperlink" Target="mailto:gdurner@usgs.gov" TargetMode="External"/><Relationship Id="rId24" Type="http://schemas.openxmlformats.org/officeDocument/2006/relationships/hyperlink" Target="mailto:tdegange@usgs.gov" TargetMode="External"/><Relationship Id="rId25" Type="http://schemas.openxmlformats.org/officeDocument/2006/relationships/hyperlink" Target="mailto:phillip.clapham@noaa.gov" TargetMode="External"/><Relationship Id="rId26" Type="http://schemas.openxmlformats.org/officeDocument/2006/relationships/hyperlink" Target="mailto:josh.london@noaa.gov" TargetMode="External"/><Relationship Id="rId27" Type="http://schemas.openxmlformats.org/officeDocument/2006/relationships/hyperlink" Target="mailto:Amy.Holman@noaa.gov" TargetMode="External"/><Relationship Id="rId28" Type="http://schemas.openxmlformats.org/officeDocument/2006/relationships/hyperlink" Target="mailto:Peter.Boveng@noaa.gov" TargetMode="External"/><Relationship Id="rId29" Type="http://schemas.openxmlformats.org/officeDocument/2006/relationships/hyperlink" Target="mailto:john.bengtson@noaa.gov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Sue.Moore@noaa.gov" TargetMode="External"/><Relationship Id="rId31" Type="http://schemas.openxmlformats.org/officeDocument/2006/relationships/hyperlink" Target="mailto:tags@wildlifecomputers.com" TargetMode="External"/><Relationship Id="rId32" Type="http://schemas.openxmlformats.org/officeDocument/2006/relationships/hyperlink" Target="mailto:philip.goldstein@colorado.edu" TargetMode="External"/><Relationship Id="rId9" Type="http://schemas.openxmlformats.org/officeDocument/2006/relationships/hyperlink" Target="mailto:francis.wiese@nprb.org" TargetMode="External"/><Relationship Id="rId6" Type="http://schemas.openxmlformats.org/officeDocument/2006/relationships/webSettings" Target="webSettings.xml"/><Relationship Id="rId7" Type="http://schemas.openxmlformats.org/officeDocument/2006/relationships/hyperlink" Target="mailto:carrie.eischens@nprb.org" TargetMode="External"/><Relationship Id="rId8" Type="http://schemas.openxmlformats.org/officeDocument/2006/relationships/hyperlink" Target="mailto:danielle.dickson@nprb.org" TargetMode="External"/><Relationship Id="rId33" Type="http://schemas.openxmlformats.org/officeDocument/2006/relationships/hyperlink" Target="mailto:costa@ucsc.edu" TargetMode="External"/><Relationship Id="rId34" Type="http://schemas.openxmlformats.org/officeDocument/2006/relationships/hyperlink" Target="mailto:llowry@hawaii.rr.com" TargetMode="External"/><Relationship Id="rId35" Type="http://schemas.openxmlformats.org/officeDocument/2006/relationships/hyperlink" Target="mailto:pthomas@mmc.gov" TargetMode="External"/><Relationship Id="rId36" Type="http://schemas.openxmlformats.org/officeDocument/2006/relationships/hyperlink" Target="mailto:dheinemann@mmc.gov" TargetMode="External"/><Relationship Id="rId10" Type="http://schemas.openxmlformats.org/officeDocument/2006/relationships/hyperlink" Target="mailto:crosa@arctic.gov" TargetMode="External"/><Relationship Id="rId11" Type="http://schemas.openxmlformats.org/officeDocument/2006/relationships/hyperlink" Target="mailto:Catherine.Coon@boem.gov" TargetMode="External"/><Relationship Id="rId12" Type="http://schemas.openxmlformats.org/officeDocument/2006/relationships/hyperlink" Target="mailto:carol.fairfield@boem.gov" TargetMode="External"/><Relationship Id="rId13" Type="http://schemas.openxmlformats.org/officeDocument/2006/relationships/hyperlink" Target="mailto:James.Price@boem.gov" TargetMode="External"/><Relationship Id="rId14" Type="http://schemas.openxmlformats.org/officeDocument/2006/relationships/hyperlink" Target="mailto:james.kendall@boem.gov" TargetMode="External"/><Relationship Id="rId15" Type="http://schemas.openxmlformats.org/officeDocument/2006/relationships/hyperlink" Target="mailto:Hassan.Moustahfid@noaa.gov" TargetMode="External"/><Relationship Id="rId16" Type="http://schemas.openxmlformats.org/officeDocument/2006/relationships/hyperlink" Target="mailto:dave.easter@noaa.gov" TargetMode="External"/><Relationship Id="rId17" Type="http://schemas.openxmlformats.org/officeDocument/2006/relationships/hyperlink" Target="mailto:dave.easter@noaa.gov" TargetMode="External"/><Relationship Id="rId18" Type="http://schemas.openxmlformats.org/officeDocument/2006/relationships/hyperlink" Target="mailto:russa@alaskasealife.org" TargetMode="External"/><Relationship Id="rId19" Type="http://schemas.openxmlformats.org/officeDocument/2006/relationships/hyperlink" Target="mailto:acseitz@alaska.edu" TargetMode="External"/><Relationship Id="rId37" Type="http://schemas.openxmlformats.org/officeDocument/2006/relationships/hyperlink" Target="mailto:hhuntington@pewtrusts.org" TargetMode="External"/><Relationship Id="rId38" Type="http://schemas.openxmlformats.org/officeDocument/2006/relationships/hyperlink" Target="mailto:mheiman@pewtrusts.org" TargetMode="External"/><Relationship Id="rId39" Type="http://schemas.openxmlformats.org/officeDocument/2006/relationships/hyperlink" Target="mailto:bob.small@alaska.gov" TargetMode="External"/><Relationship Id="rId40" Type="http://schemas.openxmlformats.org/officeDocument/2006/relationships/hyperlink" Target="mailto:lori.quakenbush@alaska.gov" TargetMode="External"/><Relationship Id="rId41" Type="http://schemas.openxmlformats.org/officeDocument/2006/relationships/hyperlink" Target="mailto:will@axiomalaska.com" TargetMode="External"/><Relationship Id="rId42" Type="http://schemas.openxmlformats.org/officeDocument/2006/relationships/hyperlink" Target="mailto:dugan@aoos.org" TargetMode="External"/><Relationship Id="rId43" Type="http://schemas.openxmlformats.org/officeDocument/2006/relationships/hyperlink" Target="mailto:mccammon@aoos.org" TargetMode="External"/><Relationship Id="rId44" Type="http://schemas.openxmlformats.org/officeDocument/2006/relationships/hyperlink" Target="mailto:shane@axiomalaska.com" TargetMode="External"/><Relationship Id="rId45" Type="http://schemas.openxmlformats.org/officeDocument/2006/relationships/hyperlink" Target="mailto:rob@axiomalas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1134D1-61E4-7548-8FA4-40C261B2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1287</Words>
  <Characters>7341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Meehan</dc:creator>
  <cp:lastModifiedBy>Rosa Meehan</cp:lastModifiedBy>
  <cp:revision>3</cp:revision>
  <dcterms:created xsi:type="dcterms:W3CDTF">2013-03-21T21:48:00Z</dcterms:created>
  <dcterms:modified xsi:type="dcterms:W3CDTF">2013-03-22T04:26:00Z</dcterms:modified>
</cp:coreProperties>
</file>